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14:paraId="7F24328A" w14:textId="77777777" w:rsidR="00820785" w:rsidRDefault="00820785" w:rsidP="00F56560">
      <w:pPr>
        <w:pStyle w:val="ParaAttribute2"/>
        <w:wordWrap w:val="0"/>
        <w:bidi/>
        <w:jc w:val="both"/>
        <w:rPr>
          <w:rFonts w:eastAsia="Times New Roman"/>
          <w:b/>
          <w:sz w:val="44"/>
          <w:szCs w:val="44"/>
        </w:rPr>
      </w:pPr>
    </w:p>
    <w:p w14:paraId="2AB3D710" w14:textId="77777777" w:rsidR="00820785" w:rsidRPr="00574D7E" w:rsidRDefault="00574D7E" w:rsidP="0043494A">
      <w:pPr>
        <w:pStyle w:val="ParaAttribute2"/>
        <w:wordWrap w:val="0"/>
        <w:bidi/>
        <w:jc w:val="center"/>
        <w:rPr>
          <w:rStyle w:val="CharAttribute3"/>
          <w:rFonts w:eastAsia="바탕" w:hAnsi="바탕"/>
          <w:b w:val="0"/>
          <w:sz w:val="40"/>
          <w:szCs w:val="40"/>
        </w:rPr>
      </w:pPr>
      <w:r>
        <w:rPr>
          <w:rStyle w:val="CharAttribute3"/>
          <w:rFonts w:eastAsia="바탕" w:hAnsi="바탕"/>
        </w:rPr>
        <w:t>Montaha H. Alameh</w:t>
      </w:r>
    </w:p>
    <w:p w14:paraId="67439DFF" w14:textId="2298BBE6" w:rsidR="0043494A" w:rsidRPr="00F56560" w:rsidRDefault="00574D7E" w:rsidP="00F56560">
      <w:pPr>
        <w:pStyle w:val="ParaAttribute2"/>
        <w:wordWrap w:val="0"/>
        <w:bidi/>
        <w:jc w:val="center"/>
        <w:rPr>
          <w:rFonts w:hAnsi="바탕"/>
          <w:i/>
          <w:sz w:val="32"/>
          <w:szCs w:val="32"/>
        </w:rPr>
      </w:pPr>
      <w:r w:rsidRPr="00F56560">
        <w:rPr>
          <w:rStyle w:val="CharAttribute3"/>
          <w:rFonts w:eastAsia="바탕" w:hAnsi="바탕"/>
          <w:b w:val="0"/>
          <w:i/>
          <w:sz w:val="32"/>
          <w:szCs w:val="32"/>
        </w:rPr>
        <w:t>Expert in</w:t>
      </w:r>
      <w:r w:rsidR="00B32B32">
        <w:rPr>
          <w:rStyle w:val="CharAttribute3"/>
          <w:rFonts w:eastAsia="바탕" w:hAnsi="바탕"/>
          <w:b w:val="0"/>
          <w:i/>
          <w:sz w:val="32"/>
          <w:szCs w:val="32"/>
        </w:rPr>
        <w:t xml:space="preserve"> Training,</w:t>
      </w:r>
      <w:r w:rsidRPr="00F56560">
        <w:rPr>
          <w:rStyle w:val="CharAttribute3"/>
          <w:rFonts w:eastAsia="바탕" w:hAnsi="바탕"/>
          <w:b w:val="0"/>
          <w:i/>
          <w:sz w:val="32"/>
          <w:szCs w:val="32"/>
        </w:rPr>
        <w:t xml:space="preserve"> Man</w:t>
      </w:r>
      <w:r w:rsidR="000A3628">
        <w:rPr>
          <w:rStyle w:val="CharAttribute3"/>
          <w:rFonts w:eastAsia="바탕" w:hAnsi="바탕"/>
          <w:b w:val="0"/>
          <w:i/>
          <w:sz w:val="32"/>
          <w:szCs w:val="32"/>
        </w:rPr>
        <w:t>agement, Sales, PR and Journalism</w:t>
      </w:r>
      <w:r w:rsidRPr="00F56560">
        <w:rPr>
          <w:rStyle w:val="CharAttribute3"/>
          <w:rFonts w:eastAsia="바탕" w:hAnsi="바탕"/>
          <w:b w:val="0"/>
          <w:i/>
          <w:sz w:val="32"/>
          <w:szCs w:val="32"/>
        </w:rPr>
        <w:t xml:space="preserve"> field</w:t>
      </w:r>
    </w:p>
    <w:p w14:paraId="2811259E" w14:textId="77777777" w:rsidR="00820785" w:rsidRDefault="00820785">
      <w:pPr>
        <w:pStyle w:val="ParaAttribute3"/>
        <w:wordWrap w:val="0"/>
        <w:rPr>
          <w:rFonts w:eastAsia="Times New Roman"/>
          <w:sz w:val="12"/>
          <w:szCs w:val="12"/>
        </w:rPr>
      </w:pPr>
    </w:p>
    <w:p w14:paraId="34DCDA0B" w14:textId="77777777" w:rsidR="00820785" w:rsidRPr="0043494A" w:rsidRDefault="00574D7E">
      <w:pPr>
        <w:pStyle w:val="ParaAttribute4"/>
        <w:wordWrap w:val="0"/>
        <w:rPr>
          <w:rFonts w:eastAsia="Times New Roman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>Personal Profile</w:t>
      </w:r>
    </w:p>
    <w:p w14:paraId="17A5A1F4" w14:textId="77777777" w:rsidR="00820785" w:rsidRDefault="00820785">
      <w:pPr>
        <w:pStyle w:val="ParaAttribute5"/>
        <w:wordWrap w:val="0"/>
        <w:rPr>
          <w:rFonts w:eastAsia="Times New Roman"/>
          <w:sz w:val="12"/>
          <w:szCs w:val="12"/>
        </w:rPr>
      </w:pPr>
    </w:p>
    <w:p w14:paraId="4842CBD5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Date of birth: 29/ April/ 1988</w:t>
      </w:r>
    </w:p>
    <w:p w14:paraId="45927B14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Nationality: Lebanese</w:t>
      </w:r>
    </w:p>
    <w:p w14:paraId="1F8879CC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Address: Lebanon (ability to relocate)</w:t>
      </w:r>
    </w:p>
    <w:p w14:paraId="51B53E2E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Marital Status: Married</w:t>
      </w:r>
    </w:p>
    <w:p w14:paraId="311F57F5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Phone Number: 00961-81-76 26 01(Main Line)</w:t>
      </w:r>
    </w:p>
    <w:p w14:paraId="1A7E2567" w14:textId="1392E3FD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 xml:space="preserve"> </w:t>
      </w:r>
      <w:r w:rsidR="000A3628">
        <w:rPr>
          <w:rStyle w:val="CharAttribute7"/>
          <w:rFonts w:eastAsia="바탕" w:hAnsi="바탕"/>
        </w:rPr>
        <w:t xml:space="preserve">                         00961-79-13 17 59</w:t>
      </w:r>
      <w:r>
        <w:rPr>
          <w:rStyle w:val="CharAttribute7"/>
          <w:rFonts w:eastAsia="바탕" w:hAnsi="바탕"/>
        </w:rPr>
        <w:t xml:space="preserve"> (Optional Line)</w:t>
      </w:r>
    </w:p>
    <w:p w14:paraId="746D9A42" w14:textId="77777777" w:rsidR="00820785" w:rsidRDefault="00574D7E">
      <w:pPr>
        <w:pStyle w:val="ParaAttribute3"/>
        <w:wordWrap w:val="0"/>
        <w:rPr>
          <w:rFonts w:eastAsia="Times New Roman"/>
          <w:sz w:val="24"/>
          <w:szCs w:val="24"/>
        </w:rPr>
      </w:pPr>
      <w:r>
        <w:rPr>
          <w:rStyle w:val="CharAttribute7"/>
          <w:rFonts w:eastAsia="바탕" w:hAnsi="바탕"/>
        </w:rPr>
        <w:t>Email</w:t>
      </w:r>
      <w:r>
        <w:rPr>
          <w:rStyle w:val="CharAttribute8"/>
          <w:rFonts w:eastAsia="바탕" w:hAnsi="바탕"/>
        </w:rPr>
        <w:t>: montaha.alameh@gmail.com</w:t>
      </w:r>
    </w:p>
    <w:p w14:paraId="2BC3DEDF" w14:textId="77777777" w:rsidR="00820785" w:rsidRDefault="00820785">
      <w:pPr>
        <w:pStyle w:val="ParaAttribute5"/>
        <w:wordWrap w:val="0"/>
        <w:rPr>
          <w:rFonts w:eastAsia="Times New Roman"/>
          <w:b/>
          <w:i/>
          <w:sz w:val="24"/>
          <w:szCs w:val="24"/>
        </w:rPr>
      </w:pPr>
    </w:p>
    <w:p w14:paraId="1449E575" w14:textId="77777777" w:rsidR="00820785" w:rsidRPr="0043494A" w:rsidRDefault="00574D7E">
      <w:pPr>
        <w:pStyle w:val="ParaAttribute4"/>
        <w:wordWrap w:val="0"/>
        <w:rPr>
          <w:rFonts w:eastAsia="Times New Roman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>Languages</w:t>
      </w:r>
    </w:p>
    <w:p w14:paraId="71F4882D" w14:textId="77777777" w:rsidR="00820785" w:rsidRDefault="00820785">
      <w:pPr>
        <w:pStyle w:val="ParaAttribute5"/>
        <w:wordWrap w:val="0"/>
        <w:rPr>
          <w:rFonts w:eastAsia="Times New Roman"/>
          <w:sz w:val="22"/>
          <w:szCs w:val="22"/>
        </w:rPr>
      </w:pPr>
    </w:p>
    <w:p w14:paraId="4D191BE9" w14:textId="77777777" w:rsidR="00820785" w:rsidRDefault="00574D7E">
      <w:pPr>
        <w:pStyle w:val="ParaAttribute5"/>
        <w:wordWrap w:val="0"/>
        <w:rPr>
          <w:rFonts w:eastAsia="Times New Roman"/>
          <w:sz w:val="24"/>
          <w:szCs w:val="24"/>
        </w:rPr>
      </w:pPr>
      <w:r>
        <w:rPr>
          <w:rStyle w:val="CharAttribute10"/>
          <w:rFonts w:eastAsia="바탕" w:hAnsi="바탕"/>
        </w:rPr>
        <w:t>Arabic: Spoken and Written  (Expert)</w:t>
      </w:r>
    </w:p>
    <w:p w14:paraId="57509355" w14:textId="77777777" w:rsidR="00820785" w:rsidRDefault="00820785">
      <w:pPr>
        <w:pStyle w:val="ParaAttribute5"/>
        <w:wordWrap w:val="0"/>
        <w:rPr>
          <w:rFonts w:eastAsia="Times New Roman"/>
          <w:b/>
          <w:i/>
          <w:sz w:val="24"/>
          <w:szCs w:val="24"/>
        </w:rPr>
      </w:pPr>
    </w:p>
    <w:p w14:paraId="49310DFA" w14:textId="77777777" w:rsidR="00820785" w:rsidRDefault="00574D7E">
      <w:pPr>
        <w:pStyle w:val="ParaAttribute5"/>
        <w:wordWrap w:val="0"/>
        <w:rPr>
          <w:rStyle w:val="CharAttribute10"/>
          <w:rFonts w:eastAsia="바탕" w:hAnsi="바탕"/>
        </w:rPr>
      </w:pPr>
      <w:r>
        <w:rPr>
          <w:rStyle w:val="CharAttribute10"/>
          <w:rFonts w:eastAsia="바탕" w:hAnsi="바탕"/>
        </w:rPr>
        <w:t>English: Spoken and Written (Expert)</w:t>
      </w:r>
    </w:p>
    <w:p w14:paraId="79F21173" w14:textId="77777777" w:rsidR="00820785" w:rsidRDefault="00820785">
      <w:pPr>
        <w:pStyle w:val="ParaAttribute5"/>
        <w:wordWrap w:val="0"/>
        <w:rPr>
          <w:rStyle w:val="CharAttribute10"/>
          <w:rFonts w:eastAsia="바탕" w:hAnsi="바탕"/>
        </w:rPr>
      </w:pPr>
    </w:p>
    <w:p w14:paraId="56945C9E" w14:textId="77777777" w:rsidR="00820785" w:rsidRDefault="00574D7E">
      <w:pPr>
        <w:pStyle w:val="ParaAttribute5"/>
        <w:wordWrap w:val="0"/>
        <w:rPr>
          <w:rFonts w:hAnsi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 xml:space="preserve">French: Spoken and Written (Intermediate) </w:t>
      </w:r>
    </w:p>
    <w:p w14:paraId="14B1EC59" w14:textId="77777777" w:rsidR="00820785" w:rsidRDefault="00820785">
      <w:pPr>
        <w:pStyle w:val="ParaAttribute5"/>
        <w:wordWrap w:val="0"/>
        <w:rPr>
          <w:rFonts w:eastAsia="Times New Roman"/>
          <w:sz w:val="12"/>
          <w:szCs w:val="12"/>
        </w:rPr>
      </w:pPr>
    </w:p>
    <w:p w14:paraId="08C4C8BC" w14:textId="77777777" w:rsidR="00820785" w:rsidRPr="0043494A" w:rsidRDefault="00574D7E">
      <w:pPr>
        <w:pStyle w:val="ParaAttribute4"/>
        <w:wordWrap w:val="0"/>
        <w:rPr>
          <w:rFonts w:hAnsi="바탕"/>
          <w:b/>
          <w:color w:val="FFFFFF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>Education and Qualifications</w:t>
      </w:r>
    </w:p>
    <w:p w14:paraId="4C7F6E6F" w14:textId="77777777" w:rsidR="00C10CA6" w:rsidRDefault="00C10CA6">
      <w:pPr>
        <w:pStyle w:val="ParaAttribute5"/>
        <w:wordWrap w:val="0"/>
        <w:rPr>
          <w:rStyle w:val="CharAttribute10"/>
          <w:rFonts w:eastAsia="바탕" w:hAnsi="바탕"/>
        </w:rPr>
      </w:pPr>
    </w:p>
    <w:p w14:paraId="038F8442" w14:textId="726CB03D" w:rsidR="00820785" w:rsidRDefault="007D4C35">
      <w:pPr>
        <w:pStyle w:val="ParaAttribute5"/>
        <w:wordWrap w:val="0"/>
        <w:rPr>
          <w:rStyle w:val="CharAttribute10"/>
          <w:rFonts w:eastAsia="바탕" w:hAnsi="바탕"/>
        </w:rPr>
      </w:pPr>
      <w:r>
        <w:rPr>
          <w:rStyle w:val="CharAttribute10"/>
          <w:rFonts w:eastAsia="바탕" w:hAnsi="바탕"/>
        </w:rPr>
        <w:t xml:space="preserve">       2013               </w:t>
      </w:r>
      <w:r w:rsidR="00574D7E">
        <w:rPr>
          <w:rStyle w:val="CharAttribute10"/>
          <w:rFonts w:eastAsia="바탕" w:hAnsi="바탕"/>
        </w:rPr>
        <w:t>Certificate in Business English Language (Level 5)</w:t>
      </w:r>
    </w:p>
    <w:p w14:paraId="33D18CEA" w14:textId="0B6D5166" w:rsidR="00820785" w:rsidRDefault="00574D7E">
      <w:pPr>
        <w:pStyle w:val="ParaAttribute5"/>
        <w:wordWrap w:val="0"/>
        <w:rPr>
          <w:rStyle w:val="CharAttribute10"/>
          <w:rFonts w:eastAsia="바탕" w:hAnsi="바탕"/>
        </w:rPr>
      </w:pPr>
      <w:r>
        <w:rPr>
          <w:rStyle w:val="CharAttribute10"/>
          <w:rFonts w:eastAsia="바탕" w:hAnsi="바탕"/>
        </w:rPr>
        <w:t xml:space="preserve">                   </w:t>
      </w:r>
      <w:r w:rsidR="007D4C35">
        <w:rPr>
          <w:rStyle w:val="CharAttribute10"/>
          <w:rFonts w:eastAsia="바탕" w:hAnsi="바탕"/>
        </w:rPr>
        <w:t xml:space="preserve">                             </w:t>
      </w:r>
      <w:r>
        <w:rPr>
          <w:rStyle w:val="CharAttribute10"/>
          <w:rFonts w:eastAsia="바탕" w:hAnsi="바탕"/>
        </w:rPr>
        <w:t xml:space="preserve">  American Language Center</w:t>
      </w:r>
    </w:p>
    <w:p w14:paraId="0917C04B" w14:textId="77777777" w:rsidR="00820785" w:rsidRDefault="00820785">
      <w:pPr>
        <w:pStyle w:val="ParaAttribute5"/>
        <w:wordWrap w:val="0"/>
        <w:rPr>
          <w:rStyle w:val="CharAttribute10"/>
          <w:rFonts w:eastAsia="바탕" w:hAnsi="바탕"/>
        </w:rPr>
      </w:pPr>
    </w:p>
    <w:p w14:paraId="6F38BFD1" w14:textId="77777777" w:rsidR="00820785" w:rsidRDefault="00574D7E">
      <w:pPr>
        <w:pStyle w:val="ParaAttribute5"/>
        <w:wordWrap w:val="0"/>
        <w:rPr>
          <w:rStyle w:val="CharAttribute10"/>
          <w:rFonts w:eastAsia="바탕" w:hAnsi="바탕"/>
        </w:rPr>
      </w:pPr>
      <w:r>
        <w:rPr>
          <w:rStyle w:val="CharAttribute10"/>
          <w:rFonts w:eastAsia="바탕" w:hAnsi="바탕"/>
        </w:rPr>
        <w:t>2008-2012</w:t>
      </w:r>
      <w:r>
        <w:rPr>
          <w:rStyle w:val="CharAttribute10"/>
          <w:rFonts w:eastAsia="바탕" w:hAnsi="바탕"/>
        </w:rPr>
        <w:tab/>
        <w:t xml:space="preserve">     B.A Degree in Public Relations (Communication and Art Department)</w:t>
      </w:r>
    </w:p>
    <w:p w14:paraId="6F23B0D1" w14:textId="77777777" w:rsidR="00820785" w:rsidRDefault="00574D7E">
      <w:pPr>
        <w:pStyle w:val="ParaAttribute5"/>
        <w:wordWrap w:val="0"/>
        <w:jc w:val="center"/>
        <w:rPr>
          <w:rStyle w:val="CharAttribute10"/>
          <w:rFonts w:eastAsia="바탕" w:hAnsi="바탕"/>
        </w:rPr>
      </w:pPr>
      <w:r>
        <w:rPr>
          <w:rStyle w:val="CharAttribute10"/>
          <w:rFonts w:eastAsia="바탕" w:hAnsi="바탕"/>
        </w:rPr>
        <w:t>Lebanese International University</w:t>
      </w:r>
    </w:p>
    <w:p w14:paraId="47433C22" w14:textId="77777777" w:rsidR="00820785" w:rsidRDefault="00820785">
      <w:pPr>
        <w:pStyle w:val="ParaAttribute5"/>
        <w:wordWrap w:val="0"/>
        <w:rPr>
          <w:rFonts w:eastAsia="Times New Roman"/>
          <w:b/>
          <w:i/>
          <w:sz w:val="24"/>
          <w:szCs w:val="24"/>
        </w:rPr>
      </w:pPr>
    </w:p>
    <w:p w14:paraId="54A0F9C5" w14:textId="354C97EE" w:rsidR="00F56560" w:rsidRPr="00593CD0" w:rsidRDefault="00574D7E">
      <w:pPr>
        <w:pStyle w:val="ParaAttribute5"/>
        <w:wordWrap w:val="0"/>
        <w:rPr>
          <w:rFonts w:hAnsi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>1991-2007</w:t>
      </w:r>
      <w:r>
        <w:rPr>
          <w:rStyle w:val="CharAttribute10"/>
          <w:rFonts w:eastAsia="바탕" w:hAnsi="바탕"/>
        </w:rPr>
        <w:tab/>
        <w:t xml:space="preserve">    Lebanese Baccalaureates in Sociology &amp; Economics </w:t>
      </w:r>
    </w:p>
    <w:p w14:paraId="3E9AD35B" w14:textId="77777777" w:rsidR="00F56560" w:rsidRDefault="00F56560">
      <w:pPr>
        <w:pStyle w:val="ParaAttribute5"/>
        <w:wordWrap w:val="0"/>
        <w:rPr>
          <w:rFonts w:eastAsia="Times New Roman"/>
          <w:b/>
          <w:i/>
          <w:sz w:val="24"/>
          <w:szCs w:val="24"/>
        </w:rPr>
      </w:pPr>
    </w:p>
    <w:p w14:paraId="54AB2D43" w14:textId="77777777" w:rsidR="00820785" w:rsidRPr="0043494A" w:rsidRDefault="00574D7E">
      <w:pPr>
        <w:pStyle w:val="ParaAttribute4"/>
        <w:wordWrap w:val="0"/>
        <w:rPr>
          <w:rFonts w:eastAsia="Times New Roman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 xml:space="preserve">Professional Experience </w:t>
      </w:r>
    </w:p>
    <w:p w14:paraId="45F45010" w14:textId="77777777" w:rsidR="00820785" w:rsidRDefault="00820785">
      <w:pPr>
        <w:pStyle w:val="ParaAttribute3"/>
        <w:wordWrap w:val="0"/>
        <w:rPr>
          <w:rStyle w:val="CharAttribute17"/>
        </w:rPr>
      </w:pPr>
    </w:p>
    <w:p w14:paraId="5FE68486" w14:textId="4654990F" w:rsidR="00873BE2" w:rsidRDefault="00873BE2" w:rsidP="006D6C72">
      <w:pPr>
        <w:pStyle w:val="ParaAttribute3"/>
        <w:numPr>
          <w:ilvl w:val="0"/>
          <w:numId w:val="6"/>
        </w:numPr>
        <w:wordWrap w:val="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 xml:space="preserve">Academic Skills Development Center (Related to British Council) </w:t>
      </w:r>
    </w:p>
    <w:p w14:paraId="32F6AA5F" w14:textId="08373DDB" w:rsidR="006D6C72" w:rsidRPr="00083F34" w:rsidRDefault="002A4054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  <w:r w:rsidRPr="00083F34">
        <w:rPr>
          <w:rStyle w:val="CharAttribute17"/>
          <w:rFonts w:ascii="Times New Roman" w:hAnsi="Times New Roman"/>
          <w:i/>
          <w:sz w:val="28"/>
          <w:szCs w:val="28"/>
        </w:rPr>
        <w:t>Trainer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–Education / 2017 - </w:t>
      </w:r>
      <w:bookmarkStart w:id="0" w:name="_GoBack"/>
      <w:bookmarkEnd w:id="0"/>
      <w:r w:rsidR="00873BE2">
        <w:rPr>
          <w:rStyle w:val="CharAttribute17"/>
          <w:rFonts w:ascii="Times New Roman" w:hAnsi="Times New Roman"/>
          <w:i/>
          <w:sz w:val="28"/>
          <w:szCs w:val="28"/>
        </w:rPr>
        <w:t>2019</w:t>
      </w:r>
    </w:p>
    <w:p w14:paraId="37933387" w14:textId="77777777" w:rsidR="000408EA" w:rsidRDefault="000408EA" w:rsidP="000408EA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</w:p>
    <w:p w14:paraId="7F6E8949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Collaborate with management to identify company-training needs</w:t>
      </w:r>
    </w:p>
    <w:p w14:paraId="4E95ABC1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Schedule appropriate training sessions</w:t>
      </w:r>
    </w:p>
    <w:p w14:paraId="5EEAFD3A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Oversee and direct seminars, workshops, individual training sessions, and lectures</w:t>
      </w:r>
    </w:p>
    <w:p w14:paraId="78018C68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Plan and implement an effective training curriculum</w:t>
      </w:r>
    </w:p>
    <w:p w14:paraId="6E747906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 xml:space="preserve">Prepare hard copy training materials such as module summaries, videos, and presentations </w:t>
      </w:r>
    </w:p>
    <w:p w14:paraId="0553D624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lastRenderedPageBreak/>
        <w:t>Supervise training budgets</w:t>
      </w:r>
    </w:p>
    <w:p w14:paraId="7C4AD966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hAnsi="Times New Roman"/>
          <w:i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Prepare hard copy training materials such as module summaries, videos, and presentations</w:t>
      </w:r>
    </w:p>
    <w:p w14:paraId="5E831258" w14:textId="77777777" w:rsidR="000408EA" w:rsidRPr="004817C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Fonts w:ascii="Times New Roman" w:eastAsia="Times New Roman" w:hAnsi="Times New Roman"/>
          <w:i/>
          <w:color w:val="404040"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Train and guide new employees</w:t>
      </w:r>
    </w:p>
    <w:p w14:paraId="69D39254" w14:textId="254BA00D" w:rsidR="000408EA" w:rsidRPr="000408EA" w:rsidRDefault="000408EA" w:rsidP="000408EA">
      <w:pPr>
        <w:pStyle w:val="ListParagraph"/>
        <w:numPr>
          <w:ilvl w:val="0"/>
          <w:numId w:val="26"/>
        </w:numPr>
        <w:contextualSpacing/>
        <w:jc w:val="left"/>
        <w:rPr>
          <w:rStyle w:val="CharAttribute17"/>
          <w:rFonts w:ascii="Times New Roman" w:eastAsia="NanumGothic" w:hAnsi="Times New Roman"/>
          <w:b w:val="0"/>
          <w:i/>
          <w:sz w:val="28"/>
          <w:szCs w:val="28"/>
        </w:rPr>
      </w:pPr>
      <w:r w:rsidRPr="004817CA">
        <w:rPr>
          <w:rFonts w:ascii="Times New Roman" w:eastAsia="Times New Roman" w:hAnsi="Times New Roman"/>
          <w:i/>
          <w:color w:val="404040"/>
          <w:sz w:val="28"/>
          <w:szCs w:val="28"/>
        </w:rPr>
        <w:t>Develop monitoring systems to ensure that all employees are performing job responsibilities according to training</w:t>
      </w:r>
    </w:p>
    <w:p w14:paraId="05A74E8C" w14:textId="77777777" w:rsidR="007D4C35" w:rsidRDefault="007D4C35" w:rsidP="007D4C35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</w:p>
    <w:p w14:paraId="524F96BB" w14:textId="43C11D19" w:rsidR="00873BE2" w:rsidRDefault="00B87DD8" w:rsidP="000408EA">
      <w:pPr>
        <w:pStyle w:val="ParaAttribute3"/>
        <w:numPr>
          <w:ilvl w:val="0"/>
          <w:numId w:val="28"/>
        </w:numPr>
        <w:wordWrap w:val="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AZADEA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>-</w:t>
      </w:r>
      <w:r w:rsidR="00C355CF">
        <w:rPr>
          <w:rStyle w:val="CharAttribute17"/>
          <w:rFonts w:ascii="Times New Roman" w:hAnsi="Times New Roman"/>
          <w:i/>
          <w:sz w:val="28"/>
          <w:szCs w:val="28"/>
        </w:rPr>
        <w:t xml:space="preserve"> 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Retail </w:t>
      </w:r>
      <w:r w:rsidR="00C355CF">
        <w:rPr>
          <w:rStyle w:val="CharAttribute17"/>
          <w:rFonts w:ascii="Times New Roman" w:hAnsi="Times New Roman"/>
          <w:i/>
          <w:sz w:val="28"/>
          <w:szCs w:val="28"/>
        </w:rPr>
        <w:t xml:space="preserve">Group     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        </w:t>
      </w:r>
    </w:p>
    <w:p w14:paraId="32183645" w14:textId="21E8C5A7" w:rsidR="00873BE2" w:rsidRDefault="00C355CF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Assistant</w:t>
      </w:r>
      <w:r w:rsidR="00C31D73" w:rsidRPr="00C31D73">
        <w:rPr>
          <w:rStyle w:val="CharAttribute17"/>
          <w:rFonts w:ascii="Times New Roman" w:hAnsi="Times New Roman"/>
          <w:i/>
          <w:sz w:val="28"/>
          <w:szCs w:val="28"/>
        </w:rPr>
        <w:t xml:space="preserve"> Manager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(Training and Development Department) / 2014 - 2016</w:t>
      </w:r>
    </w:p>
    <w:p w14:paraId="159ECD62" w14:textId="77777777" w:rsidR="00873BE2" w:rsidRPr="00B87DD8" w:rsidRDefault="00873BE2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</w:p>
    <w:p w14:paraId="0D445DBA" w14:textId="175DA0CE" w:rsidR="00C355CF" w:rsidRPr="00C355CF" w:rsidRDefault="00C355CF" w:rsidP="00C355CF">
      <w:pPr>
        <w:pStyle w:val="ListParagraph"/>
        <w:numPr>
          <w:ilvl w:val="0"/>
          <w:numId w:val="18"/>
        </w:numPr>
        <w:spacing w:after="100" w:afterAutospacing="1"/>
        <w:ind w:left="576" w:hanging="288"/>
        <w:jc w:val="left"/>
        <w:textAlignment w:val="baseline"/>
        <w:rPr>
          <w:rFonts w:ascii="Times New Roman" w:eastAsia="Times New Roman" w:hAnsi="Times New Roman"/>
          <w:i/>
          <w:color w:val="292828"/>
          <w:sz w:val="28"/>
          <w:szCs w:val="28"/>
        </w:rPr>
      </w:pPr>
      <w:r w:rsidRPr="00C355CF">
        <w:rPr>
          <w:rFonts w:ascii="Times New Roman" w:eastAsia="Times New Roman" w:hAnsi="Times New Roman"/>
          <w:i/>
          <w:color w:val="292828"/>
          <w:sz w:val="28"/>
          <w:szCs w:val="28"/>
        </w:rPr>
        <w:t>Liaising with managers and interviewing employees at all levels to identify and assess training and development needs</w:t>
      </w:r>
    </w:p>
    <w:p w14:paraId="12CC5A53" w14:textId="4C4395D1" w:rsidR="00C355CF" w:rsidRPr="00C355CF" w:rsidRDefault="00C355CF" w:rsidP="00C355CF">
      <w:pPr>
        <w:pStyle w:val="ListParagraph"/>
        <w:numPr>
          <w:ilvl w:val="0"/>
          <w:numId w:val="18"/>
        </w:numPr>
        <w:spacing w:after="100" w:afterAutospacing="1"/>
        <w:ind w:left="576" w:hanging="288"/>
        <w:jc w:val="left"/>
        <w:textAlignment w:val="baseline"/>
        <w:rPr>
          <w:rFonts w:ascii="Times New Roman" w:eastAsia="Times New Roman" w:hAnsi="Times New Roman"/>
          <w:i/>
          <w:color w:val="292828"/>
          <w:sz w:val="28"/>
          <w:szCs w:val="28"/>
        </w:rPr>
      </w:pPr>
      <w:r w:rsidRPr="00C355CF">
        <w:rPr>
          <w:rFonts w:ascii="Times New Roman" w:eastAsia="Times New Roman" w:hAnsi="Times New Roman"/>
          <w:i/>
          <w:color w:val="292828"/>
          <w:sz w:val="28"/>
          <w:szCs w:val="28"/>
        </w:rPr>
        <w:t>Delivering and overseeing the training of individuals or groups of employees</w:t>
      </w:r>
    </w:p>
    <w:p w14:paraId="44B1ED01" w14:textId="7991CDE8" w:rsidR="00C355CF" w:rsidRPr="00C355CF" w:rsidRDefault="00C355CF" w:rsidP="00C355CF">
      <w:pPr>
        <w:pStyle w:val="ListParagraph"/>
        <w:numPr>
          <w:ilvl w:val="0"/>
          <w:numId w:val="18"/>
        </w:numPr>
        <w:spacing w:after="100" w:afterAutospacing="1"/>
        <w:ind w:left="576" w:hanging="288"/>
        <w:jc w:val="left"/>
        <w:textAlignment w:val="baseline"/>
        <w:rPr>
          <w:rFonts w:ascii="Times New Roman" w:eastAsia="Times New Roman" w:hAnsi="Times New Roman"/>
          <w:i/>
          <w:color w:val="292828"/>
          <w:sz w:val="28"/>
          <w:szCs w:val="28"/>
        </w:rPr>
      </w:pPr>
      <w:r w:rsidRPr="00C355CF">
        <w:rPr>
          <w:rFonts w:ascii="Times New Roman" w:eastAsia="Times New Roman" w:hAnsi="Times New Roman"/>
          <w:i/>
          <w:color w:val="292828"/>
          <w:sz w:val="28"/>
          <w:szCs w:val="28"/>
        </w:rPr>
        <w:t>Compiling and presenting information</w:t>
      </w:r>
    </w:p>
    <w:p w14:paraId="78DE2ACF" w14:textId="1C8459E2" w:rsidR="00C355CF" w:rsidRPr="00C355CF" w:rsidRDefault="00C355CF" w:rsidP="00C355CF">
      <w:pPr>
        <w:pStyle w:val="ListParagraph"/>
        <w:numPr>
          <w:ilvl w:val="0"/>
          <w:numId w:val="18"/>
        </w:numPr>
        <w:spacing w:after="100" w:afterAutospacing="1"/>
        <w:ind w:left="576" w:hanging="288"/>
        <w:jc w:val="left"/>
        <w:textAlignment w:val="baseline"/>
        <w:rPr>
          <w:rFonts w:ascii="Times New Roman" w:eastAsia="Times New Roman" w:hAnsi="Times New Roman"/>
          <w:i/>
          <w:color w:val="292828"/>
          <w:sz w:val="28"/>
          <w:szCs w:val="28"/>
        </w:rPr>
      </w:pPr>
      <w:r w:rsidRPr="00C355CF">
        <w:rPr>
          <w:rFonts w:ascii="Times New Roman" w:eastAsia="Times New Roman" w:hAnsi="Times New Roman"/>
          <w:i/>
          <w:color w:val="292828"/>
          <w:sz w:val="28"/>
          <w:szCs w:val="28"/>
        </w:rPr>
        <w:t>Implementing, advising on and monitoring appraisal schemes</w:t>
      </w:r>
    </w:p>
    <w:p w14:paraId="7E1D332B" w14:textId="685A4918" w:rsidR="00C355CF" w:rsidRPr="00C355CF" w:rsidRDefault="00C355CF" w:rsidP="00C355CF">
      <w:pPr>
        <w:pStyle w:val="ListParagraph"/>
        <w:numPr>
          <w:ilvl w:val="0"/>
          <w:numId w:val="18"/>
        </w:numPr>
        <w:spacing w:after="100" w:afterAutospacing="1"/>
        <w:ind w:left="576" w:hanging="288"/>
        <w:jc w:val="left"/>
        <w:textAlignment w:val="baseline"/>
        <w:rPr>
          <w:rFonts w:ascii="Times New Roman" w:eastAsia="Times New Roman" w:hAnsi="Times New Roman"/>
          <w:i/>
          <w:color w:val="292828"/>
          <w:sz w:val="28"/>
          <w:szCs w:val="28"/>
        </w:rPr>
      </w:pPr>
      <w:r w:rsidRPr="00C355CF">
        <w:rPr>
          <w:rFonts w:ascii="Times New Roman" w:eastAsia="Times New Roman" w:hAnsi="Times New Roman"/>
          <w:i/>
          <w:color w:val="292828"/>
          <w:sz w:val="28"/>
          <w:szCs w:val="28"/>
        </w:rPr>
        <w:t>Supervising and monitoring progress made via training programs or schemes</w:t>
      </w:r>
    </w:p>
    <w:p w14:paraId="17FF65FE" w14:textId="77777777" w:rsidR="00C355CF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Assist the Retail Store Manager in planning and implementing strategies to attract customers</w:t>
      </w:r>
    </w:p>
    <w:p w14:paraId="2CA63C9E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Discuss future plans and strategies with head management</w:t>
      </w:r>
    </w:p>
    <w:p w14:paraId="43DA64C7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Track the progress of weekly, monthly, quarterly and annual objectives</w:t>
      </w:r>
    </w:p>
    <w:p w14:paraId="0D6A1414" w14:textId="65D6C828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I</w:t>
      </w:r>
      <w:r w:rsidRPr="00C31D73">
        <w:rPr>
          <w:rFonts w:ascii="Times New Roman" w:eastAsia="Times New Roman" w:hAnsi="Times New Roman"/>
          <w:i/>
          <w:sz w:val="28"/>
          <w:szCs w:val="28"/>
        </w:rPr>
        <w:t>dentify hiring and training needs</w:t>
      </w:r>
    </w:p>
    <w:p w14:paraId="39910DF8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Supervise and motivate staff to perform their best</w:t>
      </w:r>
    </w:p>
    <w:p w14:paraId="4112B940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Monitor retail operating costs, budgets and resources</w:t>
      </w:r>
    </w:p>
    <w:p w14:paraId="4BCFE3C7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 xml:space="preserve">Suggest sales training programs and techniques </w:t>
      </w:r>
    </w:p>
    <w:p w14:paraId="01621A72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 xml:space="preserve">Communicate with clients and evaluate their needs </w:t>
      </w:r>
    </w:p>
    <w:p w14:paraId="77011B88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 xml:space="preserve">Analyze consumer behavior and adjust product positioning </w:t>
      </w:r>
    </w:p>
    <w:p w14:paraId="2B131053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Research emerging products and use information to update the store’s merchandise</w:t>
      </w:r>
    </w:p>
    <w:p w14:paraId="1565FC53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Create reports, analyze and interpret retail data, like revenues, expenses and competition</w:t>
      </w:r>
    </w:p>
    <w:p w14:paraId="78D40E52" w14:textId="77777777" w:rsidR="00C355CF" w:rsidRPr="00C31D73" w:rsidRDefault="00C355CF" w:rsidP="00C355CF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1D73">
        <w:rPr>
          <w:rFonts w:ascii="Times New Roman" w:eastAsia="Times New Roman" w:hAnsi="Times New Roman"/>
          <w:i/>
          <w:sz w:val="28"/>
          <w:szCs w:val="28"/>
        </w:rPr>
        <w:t>Conduct regular audits to ensure the store is functional and presentable</w:t>
      </w:r>
    </w:p>
    <w:p w14:paraId="116FB002" w14:textId="16AB46A0" w:rsidR="00873BE2" w:rsidRDefault="00B87DD8" w:rsidP="000408EA">
      <w:pPr>
        <w:pStyle w:val="ParaAttribute3"/>
        <w:numPr>
          <w:ilvl w:val="0"/>
          <w:numId w:val="28"/>
        </w:numPr>
        <w:wordWrap w:val="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Ar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>ab Counsel for Social Sciences - NGO</w:t>
      </w:r>
    </w:p>
    <w:p w14:paraId="6662E12E" w14:textId="5747523F" w:rsidR="00C31D73" w:rsidRPr="00C31D73" w:rsidRDefault="00B87DD8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 xml:space="preserve"> </w:t>
      </w:r>
      <w:r w:rsidR="00C31D73">
        <w:rPr>
          <w:rStyle w:val="CharAttribute17"/>
          <w:rFonts w:ascii="Times New Roman" w:hAnsi="Times New Roman"/>
          <w:i/>
          <w:sz w:val="28"/>
          <w:szCs w:val="28"/>
        </w:rPr>
        <w:t>Administrative Assistant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/ 2013 - 2014</w:t>
      </w:r>
    </w:p>
    <w:p w14:paraId="7A658C8E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Answer and direct phone calls</w:t>
      </w:r>
    </w:p>
    <w:p w14:paraId="24CE248A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Organize and schedule appointments</w:t>
      </w:r>
    </w:p>
    <w:p w14:paraId="135C8CD7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Plan meetings and take detailed minutes</w:t>
      </w:r>
    </w:p>
    <w:p w14:paraId="6093CB40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Write and distribute email, correspondence memos, letters, faxes and forms</w:t>
      </w:r>
    </w:p>
    <w:p w14:paraId="20E94A77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Assist in the preparation of regularly scheduled reports</w:t>
      </w:r>
    </w:p>
    <w:p w14:paraId="30DA8681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lastRenderedPageBreak/>
        <w:t>Develop and maintain a filing system</w:t>
      </w:r>
    </w:p>
    <w:p w14:paraId="68306B6C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Order office supplies and research new deals and suppliers</w:t>
      </w:r>
    </w:p>
    <w:p w14:paraId="2495F45D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Maintain contact lists</w:t>
      </w:r>
    </w:p>
    <w:p w14:paraId="27CC5D5E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Book travel arrangements</w:t>
      </w:r>
    </w:p>
    <w:p w14:paraId="6626A0DC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Submit and reconcile expense reports</w:t>
      </w:r>
    </w:p>
    <w:p w14:paraId="620063B9" w14:textId="77777777" w:rsidR="008A6D6B" w:rsidRP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Act as the point of contact for internal and external clients</w:t>
      </w:r>
    </w:p>
    <w:p w14:paraId="43FE9F53" w14:textId="77777777" w:rsidR="008A6D6B" w:rsidRDefault="008A6D6B" w:rsidP="008A6D6B">
      <w:pPr>
        <w:numPr>
          <w:ilvl w:val="0"/>
          <w:numId w:val="5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8A6D6B">
        <w:rPr>
          <w:rFonts w:ascii="Times New Roman" w:eastAsia="Times New Roman" w:hAnsi="Times New Roman"/>
          <w:i/>
          <w:sz w:val="28"/>
          <w:szCs w:val="28"/>
        </w:rPr>
        <w:t>Liaise with executive and senior administrative assistants to handle requests and queries from senior managers</w:t>
      </w:r>
    </w:p>
    <w:p w14:paraId="406759AA" w14:textId="545CA245" w:rsidR="00873BE2" w:rsidRDefault="008A6D6B" w:rsidP="000408EA">
      <w:pPr>
        <w:pStyle w:val="ParaAttribute3"/>
        <w:numPr>
          <w:ilvl w:val="0"/>
          <w:numId w:val="28"/>
        </w:numPr>
        <w:wordWrap w:val="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Media Gro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>up  - PR Agency</w:t>
      </w:r>
      <w:r w:rsidR="0025793D">
        <w:rPr>
          <w:rStyle w:val="CharAttribute17"/>
          <w:rFonts w:ascii="Times New Roman" w:hAnsi="Times New Roman"/>
          <w:i/>
          <w:sz w:val="28"/>
          <w:szCs w:val="28"/>
        </w:rPr>
        <w:t xml:space="preserve">  </w:t>
      </w:r>
    </w:p>
    <w:p w14:paraId="1A331B4E" w14:textId="353ADE75" w:rsidR="00C31D73" w:rsidRPr="00715214" w:rsidRDefault="0025793D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i/>
          <w:sz w:val="28"/>
          <w:szCs w:val="28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Public Relations and Journalist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/ 2011 - 2013</w:t>
      </w:r>
    </w:p>
    <w:p w14:paraId="35AB453F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Planning publicity strategies and campaigns</w:t>
      </w:r>
    </w:p>
    <w:p w14:paraId="068C476D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Writing and producing presentations and press releases</w:t>
      </w:r>
    </w:p>
    <w:p w14:paraId="4E9CC34A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Dealing with enquiries from the public, the press, and related organizations</w:t>
      </w:r>
    </w:p>
    <w:p w14:paraId="6EFCCB8A" w14:textId="3606A024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Organizing promotional events such a</w:t>
      </w:r>
      <w:r w:rsidR="00C355CF" w:rsidRPr="00C355CF">
        <w:rPr>
          <w:rFonts w:ascii="Times New Roman" w:eastAsia="Times New Roman" w:hAnsi="Times New Roman"/>
          <w:i/>
          <w:sz w:val="28"/>
          <w:szCs w:val="28"/>
        </w:rPr>
        <w:t xml:space="preserve">s press conferences, open days, </w:t>
      </w:r>
      <w:r w:rsidRPr="00C355CF">
        <w:rPr>
          <w:rFonts w:ascii="Times New Roman" w:eastAsia="Times New Roman" w:hAnsi="Times New Roman"/>
          <w:i/>
          <w:sz w:val="28"/>
          <w:szCs w:val="28"/>
        </w:rPr>
        <w:t>exhibitions, tours and visits</w:t>
      </w:r>
    </w:p>
    <w:p w14:paraId="73196F48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Speaking publicly at interviews, press conferences and presentations</w:t>
      </w:r>
    </w:p>
    <w:p w14:paraId="31CF0AA1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Providing clients with information about new promotional opportunities and current PR campaigns progress</w:t>
      </w:r>
    </w:p>
    <w:p w14:paraId="6ED7847F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Analyzing media coverage</w:t>
      </w:r>
    </w:p>
    <w:p w14:paraId="5D02FD50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Commissioning or undertaking relevant market research</w:t>
      </w:r>
    </w:p>
    <w:p w14:paraId="56BCC598" w14:textId="77777777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Liaising with clients, managerial and journalistic staff about budgets, timescales and objectives</w:t>
      </w:r>
    </w:p>
    <w:p w14:paraId="22F548C3" w14:textId="521854B2" w:rsidR="00715214" w:rsidRPr="00C355CF" w:rsidRDefault="00715214" w:rsidP="00C355CF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>Designing, writing and/or producing presentations, press releases, articles, reports, publicity brochures, information for web sites and promotional videos</w:t>
      </w:r>
    </w:p>
    <w:p w14:paraId="0B705C23" w14:textId="1AB22115" w:rsidR="00083F34" w:rsidRPr="00083F34" w:rsidRDefault="00715214" w:rsidP="00083F34">
      <w:pPr>
        <w:numPr>
          <w:ilvl w:val="0"/>
          <w:numId w:val="7"/>
        </w:numPr>
        <w:autoSpaceDE/>
        <w:autoSpaceDN/>
        <w:spacing w:before="100" w:beforeAutospacing="1" w:after="100" w:afterAutospacing="1"/>
        <w:ind w:left="576" w:hanging="288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C355CF">
        <w:rPr>
          <w:rFonts w:ascii="Times New Roman" w:eastAsia="Times New Roman" w:hAnsi="Times New Roman"/>
          <w:i/>
          <w:sz w:val="28"/>
          <w:szCs w:val="28"/>
        </w:rPr>
        <w:t xml:space="preserve">Write articles that discuss several social issues and phenomena’s </w:t>
      </w:r>
    </w:p>
    <w:p w14:paraId="5273398F" w14:textId="60DF0EFD" w:rsidR="00873BE2" w:rsidRPr="00873BE2" w:rsidRDefault="00873BE2" w:rsidP="000408EA">
      <w:pPr>
        <w:pStyle w:val="ParaAttribute3"/>
        <w:numPr>
          <w:ilvl w:val="0"/>
          <w:numId w:val="28"/>
        </w:numPr>
        <w:wordWrap w:val="0"/>
        <w:rPr>
          <w:rStyle w:val="CharAttribute17"/>
          <w:rFonts w:ascii="Times New Roman" w:hAnsi="Times New Roman"/>
          <w:sz w:val="24"/>
          <w:szCs w:val="24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PR Group – Marketing Agency</w:t>
      </w:r>
    </w:p>
    <w:p w14:paraId="2F1FD4AB" w14:textId="4956D10A" w:rsidR="00340E58" w:rsidRPr="00340E58" w:rsidRDefault="00593CD0" w:rsidP="00873BE2">
      <w:pPr>
        <w:pStyle w:val="ParaAttribute3"/>
        <w:wordWrap w:val="0"/>
        <w:ind w:left="720"/>
        <w:rPr>
          <w:rStyle w:val="CharAttribute17"/>
          <w:rFonts w:ascii="Times New Roman" w:hAnsi="Times New Roman"/>
          <w:sz w:val="24"/>
          <w:szCs w:val="24"/>
        </w:rPr>
      </w:pPr>
      <w:r>
        <w:rPr>
          <w:rStyle w:val="CharAttribute17"/>
          <w:rFonts w:ascii="Times New Roman" w:hAnsi="Times New Roman"/>
          <w:i/>
          <w:sz w:val="28"/>
          <w:szCs w:val="28"/>
        </w:rPr>
        <w:t>Business Development Assistant</w:t>
      </w:r>
      <w:r w:rsidR="00873BE2">
        <w:rPr>
          <w:rStyle w:val="CharAttribute17"/>
          <w:rFonts w:ascii="Times New Roman" w:hAnsi="Times New Roman"/>
          <w:i/>
          <w:sz w:val="28"/>
          <w:szCs w:val="28"/>
        </w:rPr>
        <w:t xml:space="preserve"> / 2007 - 2011</w:t>
      </w:r>
    </w:p>
    <w:p w14:paraId="732E6994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Present, promote and sell products/services using solid arguments to existing and prospective customers</w:t>
      </w:r>
    </w:p>
    <w:p w14:paraId="56953B37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Perform cost-</w:t>
      </w:r>
      <w:r w:rsidRPr="00593CD0">
        <w:rPr>
          <w:rFonts w:ascii="Times New Roman" w:eastAsia="Times New Roman" w:hAnsi="Times New Roman"/>
          <w:i/>
          <w:sz w:val="28"/>
          <w:szCs w:val="28"/>
        </w:rPr>
        <w:softHyphen/>
        <w:t>benefit and needs analysis of existing/potential customers to meet their needs</w:t>
      </w:r>
    </w:p>
    <w:p w14:paraId="360D8EEA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Establish, develop and maintain positive business and customer relationships</w:t>
      </w:r>
    </w:p>
    <w:p w14:paraId="413069FE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Reach out to customer leads through cold calling</w:t>
      </w:r>
    </w:p>
    <w:p w14:paraId="795F1DF2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lastRenderedPageBreak/>
        <w:t>Expedite the resolution of customer problems and complaints to maximize satisfaction</w:t>
      </w:r>
    </w:p>
    <w:p w14:paraId="510CC39A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Achieve agreed upon sales targets and outcomes within schedule</w:t>
      </w:r>
    </w:p>
    <w:p w14:paraId="71B8B9FE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Coordinate sales effort with team members and other departments</w:t>
      </w:r>
    </w:p>
    <w:p w14:paraId="56C43750" w14:textId="77777777" w:rsidR="00340E58" w:rsidRPr="00593CD0" w:rsidRDefault="00340E58" w:rsidP="00340E58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Analyze markets potential, track sales and status reports</w:t>
      </w:r>
    </w:p>
    <w:p w14:paraId="21DB5960" w14:textId="574D6647" w:rsidR="00C355CF" w:rsidRPr="007D4C35" w:rsidRDefault="00340E58" w:rsidP="007D4C35">
      <w:pPr>
        <w:numPr>
          <w:ilvl w:val="0"/>
          <w:numId w:val="13"/>
        </w:numPr>
        <w:autoSpaceDE/>
        <w:autoSpaceDN/>
        <w:spacing w:before="100" w:beforeAutospacing="1" w:after="100" w:afterAutospacing="1"/>
        <w:jc w:val="left"/>
        <w:rPr>
          <w:rFonts w:ascii="Times New Roman" w:eastAsia="Times New Roman" w:hAnsi="Times New Roman"/>
          <w:i/>
          <w:sz w:val="28"/>
          <w:szCs w:val="28"/>
        </w:rPr>
      </w:pPr>
      <w:r w:rsidRPr="00593CD0">
        <w:rPr>
          <w:rFonts w:ascii="Times New Roman" w:eastAsia="Times New Roman" w:hAnsi="Times New Roman"/>
          <w:i/>
          <w:sz w:val="28"/>
          <w:szCs w:val="28"/>
        </w:rPr>
        <w:t>Supply management with reports on customer needs, problems, interests, competitive activities, and potentia</w:t>
      </w:r>
      <w:r w:rsidR="0043494A" w:rsidRPr="00593CD0">
        <w:rPr>
          <w:rFonts w:ascii="Times New Roman" w:eastAsia="Times New Roman" w:hAnsi="Times New Roman"/>
          <w:i/>
          <w:sz w:val="28"/>
          <w:szCs w:val="28"/>
        </w:rPr>
        <w:t>l for new products and services</w:t>
      </w:r>
    </w:p>
    <w:p w14:paraId="20C4285F" w14:textId="77777777" w:rsidR="00820785" w:rsidRPr="0043494A" w:rsidRDefault="00574D7E">
      <w:pPr>
        <w:pStyle w:val="ParaAttribute4"/>
        <w:wordWrap w:val="0"/>
        <w:rPr>
          <w:rFonts w:eastAsia="Times New Roman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>Computer Skills</w:t>
      </w:r>
    </w:p>
    <w:p w14:paraId="204D99DB" w14:textId="77777777" w:rsidR="00820785" w:rsidRDefault="00820785">
      <w:pPr>
        <w:pStyle w:val="ParaAttribute5"/>
        <w:wordWrap w:val="0"/>
        <w:rPr>
          <w:rFonts w:eastAsia="Times New Roman"/>
          <w:sz w:val="16"/>
          <w:szCs w:val="16"/>
        </w:rPr>
      </w:pPr>
    </w:p>
    <w:p w14:paraId="5C143C20" w14:textId="673AC9DF" w:rsidR="00820785" w:rsidRDefault="00574D7E">
      <w:pPr>
        <w:pStyle w:val="ListParagraph"/>
        <w:numPr>
          <w:ilvl w:val="0"/>
          <w:numId w:val="1"/>
        </w:numPr>
        <w:tabs>
          <w:tab w:val="left" w:pos="397"/>
        </w:tabs>
        <w:wordWrap w:val="0"/>
        <w:rPr>
          <w:rFonts w:eastAsia="바탕"/>
          <w:b/>
          <w:i/>
        </w:rPr>
      </w:pPr>
      <w:r>
        <w:rPr>
          <w:rStyle w:val="CharAttribute10"/>
          <w:rFonts w:eastAsia="바탕" w:hAnsi="바탕"/>
        </w:rPr>
        <w:t>Microsoft office</w:t>
      </w:r>
      <w:r w:rsidR="00083F34">
        <w:rPr>
          <w:rStyle w:val="CharAttribute10"/>
          <w:rFonts w:eastAsia="바탕" w:hAnsi="바탕"/>
        </w:rPr>
        <w:t xml:space="preserve"> (Word, Excel,</w:t>
      </w:r>
      <w:r>
        <w:rPr>
          <w:rStyle w:val="CharAttribute10"/>
          <w:rFonts w:eastAsia="바탕" w:hAnsi="바탕"/>
        </w:rPr>
        <w:t xml:space="preserve"> Power Point, Outlook) </w:t>
      </w:r>
    </w:p>
    <w:p w14:paraId="0F53821A" w14:textId="446758F2" w:rsidR="00820785" w:rsidRDefault="00574D7E">
      <w:pPr>
        <w:pStyle w:val="ListParagraph"/>
        <w:numPr>
          <w:ilvl w:val="0"/>
          <w:numId w:val="1"/>
        </w:numPr>
        <w:tabs>
          <w:tab w:val="left" w:pos="397"/>
        </w:tabs>
        <w:wordWrap w:val="0"/>
        <w:rPr>
          <w:rFonts w:eastAsia="바탕"/>
          <w:b/>
          <w:i/>
        </w:rPr>
      </w:pPr>
      <w:r>
        <w:rPr>
          <w:rStyle w:val="CharAttribute10"/>
          <w:rFonts w:eastAsia="바탕" w:hAnsi="바탕"/>
        </w:rPr>
        <w:t xml:space="preserve">Typing: </w:t>
      </w:r>
      <w:r w:rsidR="00083F34">
        <w:rPr>
          <w:rStyle w:val="CharAttribute10"/>
          <w:rFonts w:eastAsia="바탕" w:hAnsi="바탕"/>
        </w:rPr>
        <w:t>Arabic,</w:t>
      </w:r>
      <w:r>
        <w:rPr>
          <w:rStyle w:val="CharAttribute10"/>
          <w:rFonts w:eastAsia="바탕" w:hAnsi="바탕"/>
        </w:rPr>
        <w:t xml:space="preserve"> English (30 to 40 word/min)</w:t>
      </w:r>
    </w:p>
    <w:p w14:paraId="11B2D732" w14:textId="6CFB9AD9" w:rsidR="00820785" w:rsidRDefault="00574D7E">
      <w:pPr>
        <w:pStyle w:val="ListParagraph"/>
        <w:numPr>
          <w:ilvl w:val="0"/>
          <w:numId w:val="1"/>
        </w:numPr>
        <w:tabs>
          <w:tab w:val="left" w:pos="397"/>
        </w:tabs>
        <w:wordWrap w:val="0"/>
        <w:rPr>
          <w:rFonts w:eastAsia="바탕"/>
          <w:b/>
          <w:i/>
        </w:rPr>
      </w:pPr>
      <w:r>
        <w:rPr>
          <w:rStyle w:val="CharAttribute10"/>
          <w:rFonts w:eastAsia="바탕" w:hAnsi="바탕"/>
        </w:rPr>
        <w:t xml:space="preserve">Translating </w:t>
      </w:r>
      <w:r w:rsidR="00083F34">
        <w:rPr>
          <w:rStyle w:val="CharAttribute10"/>
          <w:rFonts w:eastAsia="바탕" w:hAnsi="바탕"/>
        </w:rPr>
        <w:t>(From</w:t>
      </w:r>
      <w:r>
        <w:rPr>
          <w:rStyle w:val="CharAttribute10"/>
          <w:rFonts w:eastAsia="바탕" w:hAnsi="바탕"/>
        </w:rPr>
        <w:t xml:space="preserve"> Arabic to English and Vice Versa)</w:t>
      </w:r>
    </w:p>
    <w:p w14:paraId="2F0D2B45" w14:textId="7EECF26C" w:rsidR="00C355CF" w:rsidRPr="006D6C72" w:rsidRDefault="00574D7E" w:rsidP="00C355CF">
      <w:pPr>
        <w:pStyle w:val="ListParagraph"/>
        <w:numPr>
          <w:ilvl w:val="0"/>
          <w:numId w:val="1"/>
        </w:numPr>
        <w:tabs>
          <w:tab w:val="left" w:pos="397"/>
        </w:tabs>
        <w:wordWrap w:val="0"/>
        <w:rPr>
          <w:rStyle w:val="CharAttribute10"/>
          <w:rFonts w:ascii="바탕" w:eastAsia="바탕" w:hAnsi="바탕"/>
          <w:sz w:val="20"/>
          <w:szCs w:val="20"/>
        </w:rPr>
      </w:pPr>
      <w:r>
        <w:rPr>
          <w:rStyle w:val="CharAttribute10"/>
          <w:rFonts w:eastAsia="바탕" w:hAnsi="바탕"/>
        </w:rPr>
        <w:t xml:space="preserve">Internet &amp; Social media </w:t>
      </w:r>
    </w:p>
    <w:p w14:paraId="615772FA" w14:textId="77777777" w:rsidR="0095140F" w:rsidRDefault="0095140F" w:rsidP="0095140F">
      <w:pPr>
        <w:pStyle w:val="ListParagraph"/>
        <w:tabs>
          <w:tab w:val="left" w:pos="397"/>
        </w:tabs>
        <w:wordWrap w:val="0"/>
        <w:ind w:left="397"/>
        <w:rPr>
          <w:rStyle w:val="CharAttribute10"/>
          <w:rFonts w:eastAsia="바탕" w:hAnsi="바탕"/>
        </w:rPr>
      </w:pPr>
    </w:p>
    <w:p w14:paraId="72E2CA8B" w14:textId="158854AC" w:rsidR="0095140F" w:rsidRPr="0095140F" w:rsidRDefault="0095140F" w:rsidP="0095140F">
      <w:pPr>
        <w:pStyle w:val="ParaAttribute4"/>
        <w:wordWrap w:val="0"/>
        <w:rPr>
          <w:rFonts w:eastAsia="Times New Roman"/>
          <w:sz w:val="28"/>
          <w:szCs w:val="28"/>
        </w:rPr>
      </w:pPr>
      <w:r>
        <w:rPr>
          <w:rStyle w:val="CharAttribute6"/>
          <w:rFonts w:eastAsia="바탕" w:hAnsi="바탕"/>
          <w:sz w:val="28"/>
          <w:szCs w:val="28"/>
        </w:rPr>
        <w:t xml:space="preserve">Trainings </w:t>
      </w:r>
    </w:p>
    <w:p w14:paraId="2A25115E" w14:textId="77777777" w:rsidR="0095140F" w:rsidRDefault="0095140F" w:rsidP="0095140F">
      <w:pPr>
        <w:pStyle w:val="ListParagraph"/>
        <w:tabs>
          <w:tab w:val="left" w:pos="397"/>
        </w:tabs>
        <w:wordWrap w:val="0"/>
        <w:ind w:left="720"/>
        <w:rPr>
          <w:rFonts w:ascii="Times New Roman" w:eastAsia="바탕" w:hAnsi="Times New Roman"/>
          <w:b/>
          <w:i/>
          <w:sz w:val="24"/>
          <w:szCs w:val="24"/>
        </w:rPr>
      </w:pPr>
    </w:p>
    <w:p w14:paraId="1E099C4E" w14:textId="77777777" w:rsidR="000408EA" w:rsidRDefault="000408EA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  <w:sectPr w:rsidR="000408EA">
          <w:headerReference w:type="default" r:id="rId8"/>
          <w:pgSz w:w="12240" w:h="15840" w:code="9"/>
          <w:pgMar w:top="1440" w:right="1440" w:bottom="1440" w:left="1440" w:header="720" w:footer="992" w:gutter="0"/>
          <w:cols w:space="720"/>
          <w:docGrid w:linePitch="360"/>
        </w:sectPr>
      </w:pPr>
    </w:p>
    <w:p w14:paraId="16E8686C" w14:textId="1DA6AB62" w:rsidR="0095140F" w:rsidRP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 w:rsidRPr="0095140F">
        <w:rPr>
          <w:rFonts w:ascii="Times New Roman" w:eastAsia="바탕" w:hAnsi="Times New Roman"/>
          <w:b/>
          <w:i/>
          <w:sz w:val="24"/>
          <w:szCs w:val="24"/>
        </w:rPr>
        <w:lastRenderedPageBreak/>
        <w:t xml:space="preserve">Time Management </w:t>
      </w:r>
    </w:p>
    <w:p w14:paraId="6CFAA8E9" w14:textId="4E7360FB" w:rsidR="0095140F" w:rsidRP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 w:rsidRPr="0095140F">
        <w:rPr>
          <w:rFonts w:ascii="Times New Roman" w:eastAsia="바탕" w:hAnsi="Times New Roman"/>
          <w:b/>
          <w:i/>
          <w:sz w:val="24"/>
          <w:szCs w:val="24"/>
        </w:rPr>
        <w:t>Customer Service and Customer Satisfaction</w:t>
      </w:r>
    </w:p>
    <w:p w14:paraId="51800226" w14:textId="4BCDD7EB" w:rsidR="0095140F" w:rsidRP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 w:rsidRPr="0095140F">
        <w:rPr>
          <w:rFonts w:ascii="Times New Roman" w:eastAsia="바탕" w:hAnsi="Times New Roman"/>
          <w:b/>
          <w:i/>
          <w:sz w:val="24"/>
          <w:szCs w:val="24"/>
        </w:rPr>
        <w:t>Stress Management</w:t>
      </w:r>
    </w:p>
    <w:p w14:paraId="2D82A7FF" w14:textId="3131E0EA" w:rsidR="0095140F" w:rsidRP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 w:rsidRPr="0095140F">
        <w:rPr>
          <w:rFonts w:ascii="Times New Roman" w:eastAsia="바탕" w:hAnsi="Times New Roman"/>
          <w:b/>
          <w:i/>
          <w:sz w:val="24"/>
          <w:szCs w:val="24"/>
        </w:rPr>
        <w:t>Product Development</w:t>
      </w:r>
    </w:p>
    <w:p w14:paraId="618E47F6" w14:textId="22801977" w:rsidR="0095140F" w:rsidRPr="0095140F" w:rsidRDefault="00CE35D6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>
        <w:rPr>
          <w:rFonts w:ascii="Times New Roman" w:eastAsia="바탕" w:hAnsi="Times New Roman"/>
          <w:b/>
          <w:i/>
          <w:sz w:val="24"/>
          <w:szCs w:val="24"/>
        </w:rPr>
        <w:lastRenderedPageBreak/>
        <w:t>Finance &amp;</w:t>
      </w:r>
      <w:r w:rsidR="0095140F" w:rsidRPr="0095140F">
        <w:rPr>
          <w:rFonts w:ascii="Times New Roman" w:eastAsia="바탕" w:hAnsi="Times New Roman"/>
          <w:b/>
          <w:i/>
          <w:sz w:val="24"/>
          <w:szCs w:val="24"/>
        </w:rPr>
        <w:t xml:space="preserve"> Budgeting </w:t>
      </w:r>
    </w:p>
    <w:p w14:paraId="2A6B8D7C" w14:textId="733B1CD1" w:rsid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 w:rsidRPr="0095140F">
        <w:rPr>
          <w:rFonts w:ascii="Times New Roman" w:eastAsia="바탕" w:hAnsi="Times New Roman"/>
          <w:b/>
          <w:i/>
          <w:sz w:val="24"/>
          <w:szCs w:val="24"/>
        </w:rPr>
        <w:t xml:space="preserve">Logistics </w:t>
      </w:r>
    </w:p>
    <w:p w14:paraId="6F1C0801" w14:textId="2311FAC0" w:rsid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>
        <w:rPr>
          <w:rFonts w:ascii="Times New Roman" w:eastAsia="바탕" w:hAnsi="Times New Roman"/>
          <w:b/>
          <w:i/>
          <w:sz w:val="24"/>
          <w:szCs w:val="24"/>
        </w:rPr>
        <w:t xml:space="preserve">Business Etiquette and Leader ship </w:t>
      </w:r>
    </w:p>
    <w:p w14:paraId="6B18168B" w14:textId="56941D46" w:rsidR="0095140F" w:rsidRDefault="0095140F" w:rsidP="0095140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>
        <w:rPr>
          <w:rFonts w:ascii="Times New Roman" w:eastAsia="바탕" w:hAnsi="Times New Roman"/>
          <w:b/>
          <w:i/>
          <w:sz w:val="24"/>
          <w:szCs w:val="24"/>
        </w:rPr>
        <w:t>Public Speaking</w:t>
      </w:r>
    </w:p>
    <w:p w14:paraId="07F595C5" w14:textId="6ACC6E98" w:rsidR="00820785" w:rsidRDefault="0095140F" w:rsidP="00C355C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>
        <w:rPr>
          <w:rFonts w:ascii="Times New Roman" w:eastAsia="바탕" w:hAnsi="Times New Roman"/>
          <w:b/>
          <w:i/>
          <w:sz w:val="24"/>
          <w:szCs w:val="24"/>
        </w:rPr>
        <w:lastRenderedPageBreak/>
        <w:t xml:space="preserve">Crises Management </w:t>
      </w:r>
    </w:p>
    <w:p w14:paraId="60A59424" w14:textId="4B311CEB" w:rsidR="00593CD0" w:rsidRDefault="00593CD0" w:rsidP="00C355CF">
      <w:pPr>
        <w:pStyle w:val="ListParagraph"/>
        <w:numPr>
          <w:ilvl w:val="0"/>
          <w:numId w:val="15"/>
        </w:numPr>
        <w:tabs>
          <w:tab w:val="left" w:pos="397"/>
        </w:tabs>
        <w:wordWrap w:val="0"/>
        <w:rPr>
          <w:rFonts w:ascii="Times New Roman" w:eastAsia="바탕" w:hAnsi="Times New Roman"/>
          <w:b/>
          <w:i/>
          <w:sz w:val="24"/>
          <w:szCs w:val="24"/>
        </w:rPr>
      </w:pPr>
      <w:r>
        <w:rPr>
          <w:rFonts w:ascii="Times New Roman" w:eastAsia="바탕" w:hAnsi="Times New Roman"/>
          <w:b/>
          <w:i/>
          <w:sz w:val="24"/>
          <w:szCs w:val="24"/>
        </w:rPr>
        <w:t>HR Management</w:t>
      </w:r>
    </w:p>
    <w:p w14:paraId="25853850" w14:textId="77777777" w:rsidR="000408EA" w:rsidRDefault="000408EA" w:rsidP="00C355CF">
      <w:pPr>
        <w:pStyle w:val="ListParagraph"/>
        <w:tabs>
          <w:tab w:val="left" w:pos="397"/>
        </w:tabs>
        <w:wordWrap w:val="0"/>
        <w:ind w:left="360"/>
        <w:rPr>
          <w:rFonts w:ascii="Times New Roman" w:eastAsia="바탕" w:hAnsi="Times New Roman"/>
          <w:b/>
          <w:i/>
          <w:sz w:val="24"/>
          <w:szCs w:val="24"/>
        </w:rPr>
        <w:sectPr w:rsidR="000408EA" w:rsidSect="00CE35D6">
          <w:type w:val="continuous"/>
          <w:pgSz w:w="12240" w:h="15840" w:code="9"/>
          <w:pgMar w:top="1440" w:right="1440" w:bottom="1440" w:left="1440" w:header="720" w:footer="992" w:gutter="0"/>
          <w:cols w:num="3" w:space="720"/>
          <w:docGrid w:linePitch="360"/>
        </w:sectPr>
      </w:pPr>
    </w:p>
    <w:p w14:paraId="3FBBB747" w14:textId="71BE1DAC" w:rsidR="00C355CF" w:rsidRPr="00C355CF" w:rsidRDefault="00C355CF" w:rsidP="00C355CF">
      <w:pPr>
        <w:pStyle w:val="ListParagraph"/>
        <w:tabs>
          <w:tab w:val="left" w:pos="397"/>
        </w:tabs>
        <w:wordWrap w:val="0"/>
        <w:ind w:left="360"/>
        <w:rPr>
          <w:rFonts w:ascii="Times New Roman" w:eastAsia="바탕" w:hAnsi="Times New Roman"/>
          <w:b/>
          <w:i/>
          <w:sz w:val="24"/>
          <w:szCs w:val="24"/>
        </w:rPr>
      </w:pPr>
    </w:p>
    <w:p w14:paraId="737F6966" w14:textId="77777777" w:rsidR="00820785" w:rsidRPr="0043494A" w:rsidRDefault="00574D7E">
      <w:pPr>
        <w:pStyle w:val="ParaAttribute4"/>
        <w:wordWrap w:val="0"/>
        <w:rPr>
          <w:rFonts w:eastAsia="Times New Roman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 xml:space="preserve">Hobbies and Interests  </w:t>
      </w:r>
    </w:p>
    <w:p w14:paraId="4B60EE5F" w14:textId="77777777" w:rsidR="00593CD0" w:rsidRPr="00593CD0" w:rsidRDefault="00593CD0" w:rsidP="00593CD0">
      <w:pPr>
        <w:pStyle w:val="ListParagraph"/>
        <w:wordWrap w:val="0"/>
        <w:ind w:left="360"/>
        <w:jc w:val="left"/>
        <w:rPr>
          <w:rStyle w:val="CharAttribute10"/>
          <w:rFonts w:ascii="바탕" w:eastAsia="바탕" w:hAnsi="바탕"/>
        </w:rPr>
      </w:pPr>
    </w:p>
    <w:p w14:paraId="4596736E" w14:textId="3B9E84FF" w:rsidR="00593CD0" w:rsidRPr="00593CD0" w:rsidRDefault="00574D7E" w:rsidP="00593CD0">
      <w:pPr>
        <w:pStyle w:val="ListParagraph"/>
        <w:numPr>
          <w:ilvl w:val="0"/>
          <w:numId w:val="2"/>
        </w:numPr>
        <w:wordWrap w:val="0"/>
        <w:jc w:val="left"/>
        <w:rPr>
          <w:rFonts w:eastAsia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>Public life</w:t>
      </w:r>
      <w:r w:rsidR="0043494A">
        <w:rPr>
          <w:rStyle w:val="CharAttribute10"/>
          <w:rFonts w:eastAsia="바탕" w:hAnsi="바탕"/>
        </w:rPr>
        <w:t xml:space="preserve">, Sports </w:t>
      </w:r>
      <w:r>
        <w:rPr>
          <w:rStyle w:val="CharAttribute10"/>
          <w:rFonts w:eastAsia="바탕" w:hAnsi="바탕"/>
        </w:rPr>
        <w:t xml:space="preserve">(Swimming, </w:t>
      </w:r>
      <w:r w:rsidR="0043494A">
        <w:rPr>
          <w:rStyle w:val="CharAttribute10"/>
          <w:rFonts w:eastAsia="바탕" w:hAnsi="바탕"/>
        </w:rPr>
        <w:t>Jogging)</w:t>
      </w:r>
    </w:p>
    <w:p w14:paraId="3DE42A2C" w14:textId="77777777" w:rsidR="00820785" w:rsidRDefault="0043494A">
      <w:pPr>
        <w:pStyle w:val="ListParagraph"/>
        <w:numPr>
          <w:ilvl w:val="0"/>
          <w:numId w:val="2"/>
        </w:numPr>
        <w:wordWrap w:val="0"/>
        <w:jc w:val="left"/>
        <w:rPr>
          <w:rFonts w:eastAsia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>Reading, Writing, Discussion, Research, and Presentation</w:t>
      </w:r>
    </w:p>
    <w:p w14:paraId="7532AF53" w14:textId="77777777" w:rsidR="00820785" w:rsidRDefault="00574D7E">
      <w:pPr>
        <w:pStyle w:val="ListParagraph"/>
        <w:numPr>
          <w:ilvl w:val="0"/>
          <w:numId w:val="2"/>
        </w:numPr>
        <w:wordWrap w:val="0"/>
        <w:jc w:val="left"/>
        <w:rPr>
          <w:rFonts w:eastAsia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>Presenting Programs &amp; Events</w:t>
      </w:r>
    </w:p>
    <w:p w14:paraId="347CFF16" w14:textId="77777777" w:rsidR="00820785" w:rsidRPr="00340E58" w:rsidRDefault="00574D7E" w:rsidP="00340E58">
      <w:pPr>
        <w:pStyle w:val="ListParagraph"/>
        <w:numPr>
          <w:ilvl w:val="0"/>
          <w:numId w:val="2"/>
        </w:numPr>
        <w:wordWrap w:val="0"/>
        <w:jc w:val="left"/>
        <w:rPr>
          <w:rFonts w:eastAsia="바탕"/>
          <w:b/>
          <w:i/>
          <w:sz w:val="24"/>
          <w:szCs w:val="24"/>
        </w:rPr>
      </w:pPr>
      <w:r>
        <w:rPr>
          <w:rStyle w:val="CharAttribute10"/>
          <w:rFonts w:eastAsia="바탕" w:hAnsi="바탕"/>
        </w:rPr>
        <w:t>Excellent Communication, Negotiation, Organizing and speaking skil</w:t>
      </w:r>
      <w:r w:rsidR="0043494A">
        <w:rPr>
          <w:rStyle w:val="CharAttribute10"/>
          <w:rFonts w:eastAsia="바탕" w:hAnsi="바탕"/>
        </w:rPr>
        <w:t>ls</w:t>
      </w:r>
    </w:p>
    <w:p w14:paraId="3A52B341" w14:textId="77777777" w:rsidR="00820785" w:rsidRDefault="00820785">
      <w:pPr>
        <w:pStyle w:val="ParaAttribute16"/>
        <w:wordWrap w:val="0"/>
        <w:rPr>
          <w:rFonts w:eastAsia="Times New Roman"/>
          <w:b/>
          <w:i/>
          <w:sz w:val="22"/>
          <w:szCs w:val="22"/>
        </w:rPr>
      </w:pPr>
    </w:p>
    <w:p w14:paraId="11B38A4D" w14:textId="77777777" w:rsidR="00820785" w:rsidRPr="0043494A" w:rsidRDefault="00574D7E">
      <w:pPr>
        <w:pStyle w:val="ParaAttribute4"/>
        <w:wordWrap w:val="0"/>
        <w:rPr>
          <w:rFonts w:hAnsi="바탕"/>
          <w:b/>
          <w:color w:val="FFFFFF"/>
          <w:sz w:val="28"/>
          <w:szCs w:val="28"/>
        </w:rPr>
      </w:pPr>
      <w:r w:rsidRPr="0043494A">
        <w:rPr>
          <w:rStyle w:val="CharAttribute6"/>
          <w:rFonts w:eastAsia="바탕" w:hAnsi="바탕"/>
          <w:sz w:val="28"/>
          <w:szCs w:val="28"/>
        </w:rPr>
        <w:t xml:space="preserve">References: </w:t>
      </w:r>
    </w:p>
    <w:p w14:paraId="2FCD5C9A" w14:textId="4136ED40" w:rsidR="00820785" w:rsidRPr="0043494A" w:rsidRDefault="00574D7E" w:rsidP="00340E58">
      <w:pPr>
        <w:pStyle w:val="ParaAttribute4"/>
        <w:numPr>
          <w:ilvl w:val="0"/>
          <w:numId w:val="14"/>
        </w:numPr>
        <w:wordWrap w:val="0"/>
        <w:rPr>
          <w:rStyle w:val="CharAttribute6"/>
          <w:rFonts w:eastAsia="바탕" w:hAnsi="바탕"/>
          <w:i/>
        </w:rPr>
      </w:pPr>
      <w:r w:rsidRPr="0043494A">
        <w:rPr>
          <w:rStyle w:val="CharAttribute6"/>
          <w:rFonts w:eastAsia="바탕" w:hAnsi="바탕"/>
          <w:i/>
        </w:rPr>
        <w:t xml:space="preserve">Dr. Walid </w:t>
      </w:r>
      <w:proofErr w:type="spellStart"/>
      <w:r w:rsidRPr="0043494A">
        <w:rPr>
          <w:rStyle w:val="CharAttribute6"/>
          <w:rFonts w:eastAsia="바탕" w:hAnsi="바탕"/>
          <w:i/>
        </w:rPr>
        <w:t>Raad</w:t>
      </w:r>
      <w:proofErr w:type="spellEnd"/>
      <w:r w:rsidR="00340E58" w:rsidRPr="0043494A">
        <w:rPr>
          <w:rStyle w:val="CharAttribute6"/>
          <w:rFonts w:eastAsia="바탕" w:hAnsi="바탕"/>
          <w:i/>
        </w:rPr>
        <w:t xml:space="preserve">      (</w:t>
      </w:r>
      <w:r w:rsidR="00593CD0">
        <w:rPr>
          <w:rStyle w:val="CharAttribute6"/>
          <w:rFonts w:eastAsia="바탕" w:hAnsi="바탕"/>
          <w:i/>
        </w:rPr>
        <w:t xml:space="preserve">00961- </w:t>
      </w:r>
      <w:r w:rsidR="00340E58" w:rsidRPr="0043494A">
        <w:rPr>
          <w:rStyle w:val="CharAttribute6"/>
          <w:rFonts w:eastAsia="바탕" w:hAnsi="바탕"/>
          <w:i/>
        </w:rPr>
        <w:t>3</w:t>
      </w:r>
      <w:r w:rsidR="00593CD0">
        <w:rPr>
          <w:rStyle w:val="CharAttribute6"/>
          <w:rFonts w:eastAsia="바탕" w:hAnsi="바탕"/>
          <w:i/>
        </w:rPr>
        <w:t xml:space="preserve"> </w:t>
      </w:r>
      <w:r w:rsidR="00340E58" w:rsidRPr="0043494A">
        <w:rPr>
          <w:rStyle w:val="CharAttribute6"/>
          <w:rFonts w:eastAsia="바탕" w:hAnsi="바탕"/>
          <w:i/>
        </w:rPr>
        <w:t>-</w:t>
      </w:r>
      <w:r w:rsidR="00593CD0">
        <w:rPr>
          <w:rStyle w:val="CharAttribute6"/>
          <w:rFonts w:eastAsia="바탕" w:hAnsi="바탕"/>
          <w:i/>
        </w:rPr>
        <w:t xml:space="preserve"> </w:t>
      </w:r>
      <w:r w:rsidR="00340E58" w:rsidRPr="0043494A">
        <w:rPr>
          <w:rStyle w:val="CharAttribute6"/>
          <w:rFonts w:eastAsia="바탕" w:hAnsi="바탕"/>
          <w:i/>
        </w:rPr>
        <w:t>33 22 87)</w:t>
      </w:r>
    </w:p>
    <w:p w14:paraId="7466555C" w14:textId="77777777" w:rsidR="00820785" w:rsidRDefault="00574D7E">
      <w:pPr>
        <w:pStyle w:val="ParaAttribute4"/>
        <w:wordWrap w:val="0"/>
        <w:rPr>
          <w:rStyle w:val="CharAttribute6"/>
          <w:rFonts w:eastAsia="바탕" w:hAnsi="바탕"/>
          <w:i/>
          <w:color w:val="E5B8B7" w:themeColor="accent2" w:themeTint="66"/>
        </w:rPr>
      </w:pPr>
      <w:r w:rsidRPr="0043494A">
        <w:rPr>
          <w:rStyle w:val="CharAttribute6"/>
          <w:rFonts w:eastAsia="바탕" w:hAnsi="바탕"/>
          <w:i/>
          <w:color w:val="E5B8B7" w:themeColor="accent2" w:themeTint="66"/>
        </w:rPr>
        <w:t xml:space="preserve">Chair Person at Lebanese International University </w:t>
      </w:r>
      <w:r w:rsidR="0043494A" w:rsidRPr="0043494A">
        <w:rPr>
          <w:rStyle w:val="CharAttribute6"/>
          <w:rFonts w:eastAsia="바탕" w:hAnsi="바탕"/>
          <w:i/>
          <w:color w:val="E5B8B7" w:themeColor="accent2" w:themeTint="66"/>
        </w:rPr>
        <w:t>(Communication</w:t>
      </w:r>
      <w:r w:rsidRPr="0043494A">
        <w:rPr>
          <w:rStyle w:val="CharAttribute6"/>
          <w:rFonts w:eastAsia="바탕" w:hAnsi="바탕"/>
          <w:i/>
          <w:color w:val="E5B8B7" w:themeColor="accent2" w:themeTint="66"/>
        </w:rPr>
        <w:t xml:space="preserve"> Art Department)</w:t>
      </w:r>
    </w:p>
    <w:p w14:paraId="275DBFCD" w14:textId="77777777" w:rsidR="00CE35D6" w:rsidRPr="0043494A" w:rsidRDefault="00CE35D6">
      <w:pPr>
        <w:pStyle w:val="ParaAttribute4"/>
        <w:wordWrap w:val="0"/>
        <w:rPr>
          <w:rFonts w:eastAsia="Times New Roman"/>
          <w:i/>
          <w:color w:val="E5B8B7" w:themeColor="accent2" w:themeTint="66"/>
          <w:sz w:val="24"/>
          <w:szCs w:val="24"/>
        </w:rPr>
      </w:pPr>
    </w:p>
    <w:p w14:paraId="302C10FE" w14:textId="44626E22" w:rsidR="005A68DB" w:rsidRPr="0043494A" w:rsidRDefault="005A68DB" w:rsidP="005A68DB">
      <w:pPr>
        <w:pStyle w:val="ParaAttribute4"/>
        <w:numPr>
          <w:ilvl w:val="0"/>
          <w:numId w:val="14"/>
        </w:numPr>
        <w:wordWrap w:val="0"/>
        <w:rPr>
          <w:rStyle w:val="CharAttribute6"/>
          <w:rFonts w:eastAsia="바탕" w:hAnsi="바탕"/>
          <w:i/>
        </w:rPr>
      </w:pPr>
      <w:r>
        <w:rPr>
          <w:rStyle w:val="CharAttribute6"/>
          <w:rFonts w:eastAsia="바탕" w:hAnsi="바탕"/>
          <w:i/>
        </w:rPr>
        <w:t xml:space="preserve">Mr. Abed </w:t>
      </w:r>
      <w:proofErr w:type="spellStart"/>
      <w:r>
        <w:rPr>
          <w:rStyle w:val="CharAttribute6"/>
          <w:rFonts w:eastAsia="바탕" w:hAnsi="바탕"/>
          <w:i/>
        </w:rPr>
        <w:t>Bitar</w:t>
      </w:r>
      <w:proofErr w:type="spellEnd"/>
      <w:r>
        <w:rPr>
          <w:rStyle w:val="CharAttribute6"/>
          <w:rFonts w:eastAsia="바탕" w:hAnsi="바탕"/>
          <w:i/>
        </w:rPr>
        <w:t xml:space="preserve">     (00965-6694 5623</w:t>
      </w:r>
      <w:r w:rsidRPr="0043494A">
        <w:rPr>
          <w:rStyle w:val="CharAttribute6"/>
          <w:rFonts w:eastAsia="바탕" w:hAnsi="바탕"/>
          <w:i/>
        </w:rPr>
        <w:t>)</w:t>
      </w:r>
    </w:p>
    <w:p w14:paraId="60FA41A3" w14:textId="5DC1FE80" w:rsidR="005A68DB" w:rsidRPr="005A68DB" w:rsidRDefault="005A68DB">
      <w:pPr>
        <w:pStyle w:val="ParaAttribute4"/>
        <w:wordWrap w:val="0"/>
        <w:rPr>
          <w:rFonts w:eastAsia="Times New Roman"/>
          <w:i/>
          <w:color w:val="E5B8B7" w:themeColor="accent2" w:themeTint="66"/>
          <w:sz w:val="24"/>
          <w:szCs w:val="24"/>
        </w:rPr>
      </w:pPr>
      <w:r>
        <w:rPr>
          <w:rStyle w:val="CharAttribute6"/>
          <w:rFonts w:eastAsia="바탕" w:hAnsi="바탕"/>
          <w:i/>
          <w:color w:val="E5B8B7" w:themeColor="accent2" w:themeTint="66"/>
        </w:rPr>
        <w:t xml:space="preserve">Brand Manager </w:t>
      </w:r>
      <w:r>
        <w:rPr>
          <w:rStyle w:val="CharAttribute6"/>
          <w:rFonts w:eastAsia="바탕" w:hAnsi="바탕"/>
          <w:i/>
          <w:color w:val="E5B8B7" w:themeColor="accent2" w:themeTint="66"/>
        </w:rPr>
        <w:t>–</w:t>
      </w:r>
      <w:proofErr w:type="spellStart"/>
      <w:r>
        <w:rPr>
          <w:rStyle w:val="CharAttribute6"/>
          <w:rFonts w:eastAsia="바탕" w:hAnsi="바탕"/>
          <w:i/>
          <w:color w:val="E5B8B7" w:themeColor="accent2" w:themeTint="66"/>
        </w:rPr>
        <w:t>Azadea</w:t>
      </w:r>
      <w:proofErr w:type="spellEnd"/>
      <w:r>
        <w:rPr>
          <w:rStyle w:val="CharAttribute6"/>
          <w:rFonts w:eastAsia="바탕" w:hAnsi="바탕"/>
          <w:i/>
          <w:color w:val="E5B8B7" w:themeColor="accent2" w:themeTint="66"/>
        </w:rPr>
        <w:t xml:space="preserve"> Group</w:t>
      </w:r>
    </w:p>
    <w:sectPr w:rsidR="005A68DB" w:rsidRPr="005A68DB" w:rsidSect="000408EA">
      <w:type w:val="continuous"/>
      <w:pgSz w:w="12240" w:h="15840" w:code="9"/>
      <w:pgMar w:top="1440" w:right="1440" w:bottom="1440" w:left="1440" w:header="72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210B2" w14:textId="77777777" w:rsidR="000408EA" w:rsidRDefault="000408EA">
      <w:r>
        <w:separator/>
      </w:r>
    </w:p>
  </w:endnote>
  <w:endnote w:type="continuationSeparator" w:id="0">
    <w:p w14:paraId="45E07728" w14:textId="77777777" w:rsidR="000408EA" w:rsidRDefault="0004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Cambria"/>
    <w:charset w:val="00"/>
    <w:family w:val="auto"/>
    <w:pitch w:val="variable"/>
    <w:sig w:usb0="A00002EF" w:usb1="4000207B" w:usb2="00000000" w:usb3="00000000" w:csb0="FFFFFF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바탕"/>
    <w:charset w:val="4F"/>
    <w:family w:val="auto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altName w:val="Times New Roman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594D0" w14:textId="77777777" w:rsidR="000408EA" w:rsidRDefault="000408EA">
      <w:r>
        <w:separator/>
      </w:r>
    </w:p>
  </w:footnote>
  <w:footnote w:type="continuationSeparator" w:id="0">
    <w:p w14:paraId="0D53FA57" w14:textId="77777777" w:rsidR="000408EA" w:rsidRDefault="000408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C96EC" w14:textId="77777777" w:rsidR="000408EA" w:rsidRDefault="000408EA">
    <w:pPr>
      <w:pStyle w:val="ParaAttribute0"/>
      <w:wordWrap w:val="0"/>
      <w:rPr>
        <w:rFonts w:eastAsia="Times New Roman"/>
        <w:sz w:val="24"/>
        <w:szCs w:val="24"/>
      </w:rPr>
    </w:pPr>
    <w:r>
      <w:fldChar w:fldCharType="begin"/>
    </w:r>
    <w:r>
      <w:instrText>PAGE  \* MERGEFORMAT</w:instrText>
    </w:r>
    <w:r>
      <w:fldChar w:fldCharType="separate"/>
    </w:r>
    <w:r w:rsidR="00873BE2" w:rsidRPr="00873BE2">
      <w:rPr>
        <w:rStyle w:val="CharAttribute2"/>
        <w:rFonts w:eastAsia="바탕" w:hAnsi="바탕"/>
        <w:noProof/>
      </w:rPr>
      <w:t>1</w:t>
    </w:r>
    <w:r>
      <w:fldChar w:fldCharType="end"/>
    </w:r>
  </w:p>
  <w:p w14:paraId="66F6AFE0" w14:textId="77777777" w:rsidR="000408EA" w:rsidRDefault="000408EA">
    <w:pPr>
      <w:pStyle w:val="ParaAttribute1"/>
      <w:wordWrap w:val="0"/>
      <w:rPr>
        <w:rFonts w:eastAsia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202DEEF"/>
    <w:lvl w:ilvl="0" w:tplc="5D66946C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1" w:tplc="9E605094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2" w:tplc="9B7A032E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3" w:tplc="43A2F1BA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4" w:tplc="0826D81A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5" w:tplc="D9949654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6" w:tplc="9C306F4C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7" w:tplc="5A889290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  <w:lvl w:ilvl="8" w:tplc="40101810">
      <w:numFmt w:val="bullet"/>
      <w:lvlText w:val="·"/>
      <w:lvlJc w:val="left"/>
      <w:pPr>
        <w:ind w:left="397" w:hanging="397"/>
      </w:pPr>
      <w:rPr>
        <w:rFonts w:ascii="Symbol" w:eastAsia="NanumGothic" w:hAnsi="Symbol"/>
        <w:b/>
        <w:i/>
        <w:color w:val="000000"/>
        <w:w w:val="100"/>
        <w:sz w:val="20"/>
        <w:szCs w:val="20"/>
        <w:shd w:val="clear" w:color="auto" w:fill="auto"/>
      </w:rPr>
    </w:lvl>
  </w:abstractNum>
  <w:abstractNum w:abstractNumId="1">
    <w:nsid w:val="04863ED7"/>
    <w:multiLevelType w:val="multilevel"/>
    <w:tmpl w:val="007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AE0854"/>
    <w:multiLevelType w:val="hybridMultilevel"/>
    <w:tmpl w:val="8386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A0C0C"/>
    <w:multiLevelType w:val="multilevel"/>
    <w:tmpl w:val="B55C0EB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37348"/>
    <w:multiLevelType w:val="multilevel"/>
    <w:tmpl w:val="B55C0EB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B7698"/>
    <w:multiLevelType w:val="multilevel"/>
    <w:tmpl w:val="A19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FC355F"/>
    <w:multiLevelType w:val="multilevel"/>
    <w:tmpl w:val="B55C0EB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D4116D"/>
    <w:multiLevelType w:val="multilevel"/>
    <w:tmpl w:val="A19ECC0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E527F"/>
    <w:multiLevelType w:val="multilevel"/>
    <w:tmpl w:val="261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F10AF"/>
    <w:multiLevelType w:val="hybridMultilevel"/>
    <w:tmpl w:val="839445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F4E93"/>
    <w:multiLevelType w:val="multilevel"/>
    <w:tmpl w:val="FB129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5AFD"/>
    <w:multiLevelType w:val="multilevel"/>
    <w:tmpl w:val="D71E2F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635058"/>
    <w:multiLevelType w:val="multilevel"/>
    <w:tmpl w:val="30C0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25E0C"/>
    <w:multiLevelType w:val="hybridMultilevel"/>
    <w:tmpl w:val="73BC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E6CDE"/>
    <w:multiLevelType w:val="multilevel"/>
    <w:tmpl w:val="B64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577FED"/>
    <w:multiLevelType w:val="hybridMultilevel"/>
    <w:tmpl w:val="F84A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CD5168"/>
    <w:multiLevelType w:val="hybridMultilevel"/>
    <w:tmpl w:val="3480482E"/>
    <w:lvl w:ilvl="0" w:tplc="D0829C6A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1" w:tplc="3E268AA0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2" w:tplc="84AC57B4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3" w:tplc="2D903E08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4" w:tplc="489052DC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5" w:tplc="26BC7F04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6" w:tplc="4858BD68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7" w:tplc="CC987612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  <w:lvl w:ilvl="8" w:tplc="289AF9C2">
      <w:numFmt w:val="bullet"/>
      <w:lvlText w:val="·"/>
      <w:lvlJc w:val="left"/>
      <w:pPr>
        <w:ind w:left="360" w:hanging="360"/>
      </w:pPr>
      <w:rPr>
        <w:rFonts w:ascii="Symbol" w:eastAsia="NanumGothic" w:hAnsi="Symbol"/>
        <w:b/>
        <w:i/>
        <w:color w:val="000000"/>
        <w:w w:val="100"/>
        <w:sz w:val="24"/>
        <w:szCs w:val="24"/>
        <w:shd w:val="clear" w:color="auto" w:fill="auto"/>
      </w:rPr>
    </w:lvl>
  </w:abstractNum>
  <w:abstractNum w:abstractNumId="17">
    <w:nsid w:val="349034AA"/>
    <w:multiLevelType w:val="multilevel"/>
    <w:tmpl w:val="A19ECC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65ACA"/>
    <w:multiLevelType w:val="multilevel"/>
    <w:tmpl w:val="A19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195E1F"/>
    <w:multiLevelType w:val="multilevel"/>
    <w:tmpl w:val="06DA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FB52B5"/>
    <w:multiLevelType w:val="multilevel"/>
    <w:tmpl w:val="46CE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03C4C16"/>
    <w:multiLevelType w:val="hybridMultilevel"/>
    <w:tmpl w:val="87621F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571F0871"/>
    <w:multiLevelType w:val="hybridMultilevel"/>
    <w:tmpl w:val="FB1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762FB5"/>
    <w:multiLevelType w:val="hybridMultilevel"/>
    <w:tmpl w:val="D34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B2CD1"/>
    <w:multiLevelType w:val="hybridMultilevel"/>
    <w:tmpl w:val="B55C0E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23834"/>
    <w:multiLevelType w:val="hybridMultilevel"/>
    <w:tmpl w:val="D332D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4B5852"/>
    <w:multiLevelType w:val="hybridMultilevel"/>
    <w:tmpl w:val="37A03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D0F7FD1"/>
    <w:multiLevelType w:val="hybridMultilevel"/>
    <w:tmpl w:val="9DE61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18"/>
  </w:num>
  <w:num w:numId="5">
    <w:abstractNumId w:val="14"/>
  </w:num>
  <w:num w:numId="6">
    <w:abstractNumId w:val="24"/>
  </w:num>
  <w:num w:numId="7">
    <w:abstractNumId w:val="11"/>
  </w:num>
  <w:num w:numId="8">
    <w:abstractNumId w:val="1"/>
  </w:num>
  <w:num w:numId="9">
    <w:abstractNumId w:val="6"/>
  </w:num>
  <w:num w:numId="10">
    <w:abstractNumId w:val="15"/>
  </w:num>
  <w:num w:numId="11">
    <w:abstractNumId w:val="8"/>
  </w:num>
  <w:num w:numId="12">
    <w:abstractNumId w:val="3"/>
  </w:num>
  <w:num w:numId="13">
    <w:abstractNumId w:val="23"/>
  </w:num>
  <w:num w:numId="14">
    <w:abstractNumId w:val="21"/>
  </w:num>
  <w:num w:numId="15">
    <w:abstractNumId w:val="27"/>
  </w:num>
  <w:num w:numId="16">
    <w:abstractNumId w:val="19"/>
  </w:num>
  <w:num w:numId="17">
    <w:abstractNumId w:val="2"/>
  </w:num>
  <w:num w:numId="18">
    <w:abstractNumId w:val="7"/>
  </w:num>
  <w:num w:numId="19">
    <w:abstractNumId w:val="17"/>
  </w:num>
  <w:num w:numId="20">
    <w:abstractNumId w:val="5"/>
  </w:num>
  <w:num w:numId="21">
    <w:abstractNumId w:val="26"/>
  </w:num>
  <w:num w:numId="22">
    <w:abstractNumId w:val="20"/>
  </w:num>
  <w:num w:numId="23">
    <w:abstractNumId w:val="4"/>
  </w:num>
  <w:num w:numId="24">
    <w:abstractNumId w:val="22"/>
  </w:num>
  <w:num w:numId="25">
    <w:abstractNumId w:val="25"/>
  </w:num>
  <w:num w:numId="26">
    <w:abstractNumId w:val="13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3075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85"/>
    <w:rsid w:val="000408EA"/>
    <w:rsid w:val="00083F34"/>
    <w:rsid w:val="000A3628"/>
    <w:rsid w:val="0025793D"/>
    <w:rsid w:val="002A4054"/>
    <w:rsid w:val="00340E58"/>
    <w:rsid w:val="00411C60"/>
    <w:rsid w:val="0043494A"/>
    <w:rsid w:val="00574D7E"/>
    <w:rsid w:val="00593CD0"/>
    <w:rsid w:val="005A68DB"/>
    <w:rsid w:val="006B6165"/>
    <w:rsid w:val="006D6C72"/>
    <w:rsid w:val="00715214"/>
    <w:rsid w:val="007B5186"/>
    <w:rsid w:val="007D4C35"/>
    <w:rsid w:val="00820785"/>
    <w:rsid w:val="00873BE2"/>
    <w:rsid w:val="008A6D6B"/>
    <w:rsid w:val="0095140F"/>
    <w:rsid w:val="00B32B32"/>
    <w:rsid w:val="00B4073A"/>
    <w:rsid w:val="00B87DD8"/>
    <w:rsid w:val="00C10CA6"/>
    <w:rsid w:val="00C31D73"/>
    <w:rsid w:val="00C355CF"/>
    <w:rsid w:val="00CE35D6"/>
    <w:rsid w:val="00F56560"/>
    <w:rsid w:val="00FF6AB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>
      <o:colormenu v:ext="edit" fillcolor="none [3214]"/>
    </o:shapedefaults>
    <o:shapelayout v:ext="edit">
      <o:idmap v:ext="edit" data="3"/>
    </o:shapelayout>
  </w:shapeDefaults>
  <w:decimalSymbol w:val="."/>
  <w:listSeparator w:val=","/>
  <w14:docId w14:val="3EECC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pPr>
      <w:autoSpaceDE w:val="0"/>
      <w:autoSpaceDN w:val="0"/>
      <w:jc w:val="both"/>
    </w:pPr>
    <w:rPr>
      <w:rFonts w:ascii="바탕" w:eastAsia="NanumGothic" w:hAnsi="바탕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autoSpaceDE/>
      <w:autoSpaceDN/>
      <w:ind w:left="400"/>
    </w:p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tabs>
        <w:tab w:val="center" w:pos="4320"/>
        <w:tab w:val="right" w:pos="8640"/>
      </w:tabs>
      <w:jc w:val="center"/>
    </w:pPr>
  </w:style>
  <w:style w:type="paragraph" w:customStyle="1" w:styleId="ParaAttribute1">
    <w:name w:val="ParaAttribute1"/>
    <w:pPr>
      <w:tabs>
        <w:tab w:val="center" w:pos="4320"/>
        <w:tab w:val="right" w:pos="8640"/>
      </w:tabs>
    </w:pPr>
  </w:style>
  <w:style w:type="paragraph" w:customStyle="1" w:styleId="ParaAttribute2">
    <w:name w:val="ParaAttribute2"/>
    <w:pPr>
      <w:jc w:val="right"/>
    </w:pPr>
  </w:style>
  <w:style w:type="paragraph" w:customStyle="1" w:styleId="ParaAttribute3">
    <w:name w:val="ParaAttribute3"/>
    <w:pPr>
      <w:jc w:val="both"/>
    </w:pPr>
  </w:style>
  <w:style w:type="paragraph" w:customStyle="1" w:styleId="ParaAttribute4">
    <w:name w:val="ParaAttribute4"/>
    <w:pPr>
      <w:shd w:val="solid" w:color="737373" w:fill="auto"/>
    </w:pPr>
  </w:style>
  <w:style w:type="paragraph" w:customStyle="1" w:styleId="ParaAttribute5">
    <w:name w:val="ParaAttribute5"/>
  </w:style>
  <w:style w:type="paragraph" w:customStyle="1" w:styleId="ParaAttribute6">
    <w:name w:val="ParaAttribute6"/>
    <w:pPr>
      <w:tabs>
        <w:tab w:val="center" w:pos="2584"/>
      </w:tabs>
      <w:jc w:val="center"/>
    </w:pPr>
  </w:style>
  <w:style w:type="paragraph" w:customStyle="1" w:styleId="ParaAttribute7">
    <w:name w:val="ParaAttribute7"/>
    <w:pPr>
      <w:ind w:left="397"/>
      <w:jc w:val="both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jc w:val="right"/>
    </w:pPr>
  </w:style>
  <w:style w:type="paragraph" w:customStyle="1" w:styleId="ParaAttribute10">
    <w:name w:val="ParaAttribute10"/>
  </w:style>
  <w:style w:type="paragraph" w:customStyle="1" w:styleId="ParaAttribute11">
    <w:name w:val="ParaAttribute11"/>
    <w:pPr>
      <w:tabs>
        <w:tab w:val="left" w:pos="397"/>
      </w:tabs>
      <w:ind w:left="397" w:hanging="397"/>
      <w:jc w:val="both"/>
    </w:pPr>
  </w:style>
  <w:style w:type="paragraph" w:customStyle="1" w:styleId="ParaAttribute12">
    <w:name w:val="ParaAttribute12"/>
    <w:pPr>
      <w:tabs>
        <w:tab w:val="left" w:pos="397"/>
      </w:tabs>
      <w:ind w:left="397" w:hanging="397"/>
      <w:jc w:val="both"/>
    </w:pPr>
  </w:style>
  <w:style w:type="paragraph" w:customStyle="1" w:styleId="ParaAttribute13">
    <w:name w:val="ParaAttribute13"/>
    <w:pPr>
      <w:ind w:left="360" w:hanging="360"/>
    </w:pPr>
  </w:style>
  <w:style w:type="paragraph" w:customStyle="1" w:styleId="ParaAttribute14">
    <w:name w:val="ParaAttribute14"/>
    <w:pPr>
      <w:ind w:left="360" w:hanging="360"/>
    </w:pPr>
  </w:style>
  <w:style w:type="paragraph" w:customStyle="1" w:styleId="ParaAttribute15">
    <w:name w:val="ParaAttribute15"/>
    <w:pPr>
      <w:ind w:left="360"/>
    </w:pPr>
  </w:style>
  <w:style w:type="paragraph" w:customStyle="1" w:styleId="ParaAttribute16">
    <w:name w:val="ParaAttribute16"/>
    <w:pPr>
      <w:ind w:left="720"/>
    </w:pPr>
  </w:style>
  <w:style w:type="character" w:customStyle="1" w:styleId="CharAttribute0">
    <w:name w:val="CharAttribute0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">
    <w:name w:val="CharAttribute1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Attribute2">
    <w:name w:val="CharAttribute2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3">
    <w:name w:val="CharAttribute3"/>
    <w:rPr>
      <w:rFonts w:ascii="Times New Roman" w:eastAsia="Times New Roman" w:hAnsi="Times New Roman"/>
      <w:b/>
      <w:w w:val="100"/>
      <w:sz w:val="44"/>
      <w:szCs w:val="44"/>
      <w:shd w:val="clear" w:color="auto" w:fill="auto"/>
    </w:rPr>
  </w:style>
  <w:style w:type="character" w:customStyle="1" w:styleId="CharAttribute4">
    <w:name w:val="CharAttribute4"/>
    <w:rPr>
      <w:rFonts w:ascii="Times New Roman" w:eastAsia="Times New Roman" w:hAnsi="Times New Roman"/>
      <w:w w:val="100"/>
      <w:sz w:val="44"/>
      <w:szCs w:val="44"/>
      <w:shd w:val="clear" w:color="auto" w:fill="auto"/>
    </w:rPr>
  </w:style>
  <w:style w:type="character" w:customStyle="1" w:styleId="CharAttribute5">
    <w:name w:val="CharAttribute5"/>
    <w:rPr>
      <w:rFonts w:ascii="Times New Roman" w:eastAsia="Times New Roman" w:hAnsi="Times New Roman"/>
      <w:w w:val="100"/>
      <w:sz w:val="12"/>
      <w:szCs w:val="12"/>
      <w:shd w:val="clear" w:color="auto" w:fill="auto"/>
    </w:rPr>
  </w:style>
  <w:style w:type="character" w:customStyle="1" w:styleId="CharAttribute6">
    <w:name w:val="CharAttribute6"/>
    <w:rPr>
      <w:rFonts w:ascii="Times New Roman" w:eastAsia="Times New Roman" w:hAnsi="Times New Roman"/>
      <w:b/>
      <w:color w:val="FFFFFF"/>
      <w:w w:val="100"/>
      <w:sz w:val="24"/>
      <w:szCs w:val="24"/>
      <w:shd w:val="clear" w:color="auto" w:fill="auto"/>
    </w:rPr>
  </w:style>
  <w:style w:type="character" w:customStyle="1" w:styleId="CharAttribute7">
    <w:name w:val="CharAttribute7"/>
    <w:rPr>
      <w:rFonts w:ascii="Times New Roman" w:eastAsia="Times New Roman" w:hAnsi="Times New Roman"/>
      <w:i/>
      <w:w w:val="100"/>
      <w:sz w:val="24"/>
      <w:szCs w:val="24"/>
      <w:shd w:val="clear" w:color="auto" w:fill="auto"/>
    </w:rPr>
  </w:style>
  <w:style w:type="character" w:customStyle="1" w:styleId="CharAttribute8">
    <w:name w:val="CharAttribute8"/>
    <w:rPr>
      <w:rFonts w:ascii="Times New Roman" w:eastAsia="Times New Roman" w:hAnsi="Times New Roman"/>
      <w:i/>
      <w:color w:val="1F497D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rPr>
      <w:rFonts w:ascii="Times New Roman" w:eastAsia="Times New Roman" w:hAnsi="Times New Roman"/>
      <w:i/>
      <w:w w:val="100"/>
      <w:sz w:val="22"/>
      <w:szCs w:val="22"/>
      <w:shd w:val="clear" w:color="auto" w:fill="auto"/>
    </w:rPr>
  </w:style>
  <w:style w:type="character" w:customStyle="1" w:styleId="CharAttribute10">
    <w:name w:val="CharAttribute10"/>
    <w:rPr>
      <w:rFonts w:ascii="Times New Roman" w:eastAsia="Times New Roman" w:hAnsi="Times New Roman"/>
      <w:b/>
      <w:i/>
      <w:w w:val="100"/>
      <w:sz w:val="24"/>
      <w:szCs w:val="24"/>
      <w:shd w:val="clear" w:color="auto" w:fill="auto"/>
    </w:rPr>
  </w:style>
  <w:style w:type="character" w:customStyle="1" w:styleId="CharAttribute11">
    <w:name w:val="CharAttribute11"/>
    <w:rPr>
      <w:rFonts w:ascii="Times New Roman" w:eastAsia="Times New Roman" w:hAnsi="Times New Roman"/>
      <w:w w:val="100"/>
      <w:sz w:val="22"/>
      <w:szCs w:val="22"/>
      <w:shd w:val="clear" w:color="auto" w:fill="auto"/>
    </w:rPr>
  </w:style>
  <w:style w:type="character" w:customStyle="1" w:styleId="CharAttribute12">
    <w:name w:val="CharAttribute12"/>
    <w:rPr>
      <w:rFonts w:ascii="Times New Roman" w:eastAsia="Times New Roman" w:hAnsi="Times New Roman"/>
      <w:b/>
      <w:i/>
      <w:w w:val="100"/>
      <w:sz w:val="24"/>
      <w:szCs w:val="24"/>
      <w:shd w:val="clear" w:color="auto" w:fill="auto"/>
    </w:rPr>
  </w:style>
  <w:style w:type="character" w:customStyle="1" w:styleId="CharAttribute13">
    <w:name w:val="CharAttribute13"/>
    <w:rPr>
      <w:rFonts w:ascii="Times New Roman" w:eastAsia="Times New Roman" w:hAnsi="Times New Roman"/>
      <w:w w:val="100"/>
      <w:sz w:val="16"/>
      <w:szCs w:val="16"/>
      <w:shd w:val="clear" w:color="auto" w:fill="auto"/>
    </w:rPr>
  </w:style>
  <w:style w:type="character" w:customStyle="1" w:styleId="CharAttribute14">
    <w:name w:val="CharAttribute14"/>
    <w:rPr>
      <w:rFonts w:ascii="Calibri" w:eastAsia="Calibri" w:hAnsi="Calibri"/>
      <w:w w:val="100"/>
      <w:sz w:val="22"/>
      <w:szCs w:val="22"/>
      <w:shd w:val="clear" w:color="auto" w:fill="auto"/>
    </w:rPr>
  </w:style>
  <w:style w:type="character" w:customStyle="1" w:styleId="CharAttribute15">
    <w:name w:val="CharAttribute15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6">
    <w:name w:val="CharAttribute16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17">
    <w:name w:val="CharAttribute17"/>
    <w:rPr>
      <w:rFonts w:ascii="Arial" w:eastAsia="Arial" w:hAnsi="Arial"/>
      <w:b/>
      <w:w w:val="100"/>
      <w:sz w:val="20"/>
      <w:szCs w:val="20"/>
      <w:shd w:val="clear" w:color="auto" w:fill="auto"/>
    </w:rPr>
  </w:style>
  <w:style w:type="character" w:customStyle="1" w:styleId="CharAttribute18">
    <w:name w:val="CharAttribute18"/>
    <w:rPr>
      <w:rFonts w:ascii="바탕" w:eastAsia="바탕" w:hAnsi="바탕"/>
      <w:b/>
      <w:i/>
      <w:w w:val="100"/>
      <w:sz w:val="20"/>
      <w:szCs w:val="20"/>
      <w:shd w:val="clear" w:color="auto" w:fill="auto"/>
    </w:rPr>
  </w:style>
  <w:style w:type="character" w:customStyle="1" w:styleId="CharAttribute19">
    <w:name w:val="CharAttribute19"/>
    <w:rPr>
      <w:rFonts w:ascii="Symbol" w:eastAsia="바탕" w:hAnsi="Symbol"/>
      <w:b/>
      <w:i/>
      <w:w w:val="100"/>
      <w:sz w:val="20"/>
      <w:szCs w:val="20"/>
      <w:shd w:val="clear" w:color="auto" w:fill="auto"/>
    </w:rPr>
  </w:style>
  <w:style w:type="character" w:customStyle="1" w:styleId="CharAttribute20">
    <w:name w:val="CharAttribute20"/>
    <w:rPr>
      <w:rFonts w:ascii="Symbol" w:eastAsia="바탕" w:hAnsi="Symbol"/>
      <w:b/>
      <w:i/>
      <w:w w:val="100"/>
      <w:sz w:val="20"/>
      <w:szCs w:val="20"/>
      <w:shd w:val="clear" w:color="auto" w:fill="auto"/>
    </w:rPr>
  </w:style>
  <w:style w:type="character" w:customStyle="1" w:styleId="CharAttribute21">
    <w:name w:val="CharAttribute21"/>
    <w:rPr>
      <w:rFonts w:ascii="Times New Roman" w:eastAsia="Times New Roman" w:hAnsi="Times New Roman"/>
      <w:b/>
      <w:i/>
      <w:w w:val="100"/>
      <w:sz w:val="28"/>
      <w:szCs w:val="28"/>
      <w:shd w:val="clear" w:color="auto" w:fill="auto"/>
    </w:rPr>
  </w:style>
  <w:style w:type="character" w:customStyle="1" w:styleId="CharAttribute22">
    <w:name w:val="CharAttribute22"/>
    <w:rPr>
      <w:rFonts w:ascii="바탕" w:eastAsia="바탕" w:hAnsi="바탕"/>
      <w:b/>
      <w:i/>
      <w:w w:val="100"/>
      <w:sz w:val="24"/>
      <w:szCs w:val="24"/>
      <w:shd w:val="clear" w:color="auto" w:fill="auto"/>
    </w:rPr>
  </w:style>
  <w:style w:type="character" w:customStyle="1" w:styleId="CharAttribute23">
    <w:name w:val="CharAttribute23"/>
    <w:rPr>
      <w:rFonts w:ascii="Symbol" w:eastAsia="바탕" w:hAnsi="Symbol"/>
      <w:b/>
      <w:i/>
      <w:w w:val="100"/>
      <w:sz w:val="24"/>
      <w:szCs w:val="24"/>
      <w:shd w:val="clear" w:color="auto" w:fill="auto"/>
    </w:rPr>
  </w:style>
  <w:style w:type="character" w:customStyle="1" w:styleId="CharAttribute24">
    <w:name w:val="CharAttribute24"/>
    <w:rPr>
      <w:rFonts w:ascii="Symbol" w:eastAsia="바탕" w:hAnsi="Symbol"/>
      <w:b/>
      <w:i/>
      <w:w w:val="100"/>
      <w:sz w:val="24"/>
      <w:szCs w:val="24"/>
      <w:shd w:val="clear" w:color="auto" w:fill="auto"/>
    </w:rPr>
  </w:style>
  <w:style w:type="character" w:customStyle="1" w:styleId="CharAttribute25">
    <w:name w:val="CharAttribute25"/>
    <w:rPr>
      <w:rFonts w:ascii="Times New Roman" w:eastAsia="Times New Roman" w:hAnsi="Times New Roman"/>
      <w:b/>
      <w:i/>
      <w:w w:val="100"/>
      <w:sz w:val="22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semiHidden/>
    <w:unhideWhenUsed/>
    <w:rsid w:val="00257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pPr>
      <w:autoSpaceDE w:val="0"/>
      <w:autoSpaceDN w:val="0"/>
      <w:jc w:val="both"/>
    </w:pPr>
    <w:rPr>
      <w:rFonts w:ascii="바탕" w:eastAsia="NanumGothic" w:hAnsi="바탕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autoSpaceDE/>
      <w:autoSpaceDN/>
      <w:ind w:left="400"/>
    </w:pPr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tabs>
        <w:tab w:val="center" w:pos="4320"/>
        <w:tab w:val="right" w:pos="8640"/>
      </w:tabs>
      <w:jc w:val="center"/>
    </w:pPr>
  </w:style>
  <w:style w:type="paragraph" w:customStyle="1" w:styleId="ParaAttribute1">
    <w:name w:val="ParaAttribute1"/>
    <w:pPr>
      <w:tabs>
        <w:tab w:val="center" w:pos="4320"/>
        <w:tab w:val="right" w:pos="8640"/>
      </w:tabs>
    </w:pPr>
  </w:style>
  <w:style w:type="paragraph" w:customStyle="1" w:styleId="ParaAttribute2">
    <w:name w:val="ParaAttribute2"/>
    <w:pPr>
      <w:jc w:val="right"/>
    </w:pPr>
  </w:style>
  <w:style w:type="paragraph" w:customStyle="1" w:styleId="ParaAttribute3">
    <w:name w:val="ParaAttribute3"/>
    <w:pPr>
      <w:jc w:val="both"/>
    </w:pPr>
  </w:style>
  <w:style w:type="paragraph" w:customStyle="1" w:styleId="ParaAttribute4">
    <w:name w:val="ParaAttribute4"/>
    <w:pPr>
      <w:shd w:val="solid" w:color="737373" w:fill="auto"/>
    </w:pPr>
  </w:style>
  <w:style w:type="paragraph" w:customStyle="1" w:styleId="ParaAttribute5">
    <w:name w:val="ParaAttribute5"/>
  </w:style>
  <w:style w:type="paragraph" w:customStyle="1" w:styleId="ParaAttribute6">
    <w:name w:val="ParaAttribute6"/>
    <w:pPr>
      <w:tabs>
        <w:tab w:val="center" w:pos="2584"/>
      </w:tabs>
      <w:jc w:val="center"/>
    </w:pPr>
  </w:style>
  <w:style w:type="paragraph" w:customStyle="1" w:styleId="ParaAttribute7">
    <w:name w:val="ParaAttribute7"/>
    <w:pPr>
      <w:ind w:left="397"/>
      <w:jc w:val="both"/>
    </w:pPr>
  </w:style>
  <w:style w:type="paragraph" w:customStyle="1" w:styleId="ParaAttribute8">
    <w:name w:val="ParaAttribute8"/>
  </w:style>
  <w:style w:type="paragraph" w:customStyle="1" w:styleId="ParaAttribute9">
    <w:name w:val="ParaAttribute9"/>
    <w:pPr>
      <w:jc w:val="right"/>
    </w:pPr>
  </w:style>
  <w:style w:type="paragraph" w:customStyle="1" w:styleId="ParaAttribute10">
    <w:name w:val="ParaAttribute10"/>
  </w:style>
  <w:style w:type="paragraph" w:customStyle="1" w:styleId="ParaAttribute11">
    <w:name w:val="ParaAttribute11"/>
    <w:pPr>
      <w:tabs>
        <w:tab w:val="left" w:pos="397"/>
      </w:tabs>
      <w:ind w:left="397" w:hanging="397"/>
      <w:jc w:val="both"/>
    </w:pPr>
  </w:style>
  <w:style w:type="paragraph" w:customStyle="1" w:styleId="ParaAttribute12">
    <w:name w:val="ParaAttribute12"/>
    <w:pPr>
      <w:tabs>
        <w:tab w:val="left" w:pos="397"/>
      </w:tabs>
      <w:ind w:left="397" w:hanging="397"/>
      <w:jc w:val="both"/>
    </w:pPr>
  </w:style>
  <w:style w:type="paragraph" w:customStyle="1" w:styleId="ParaAttribute13">
    <w:name w:val="ParaAttribute13"/>
    <w:pPr>
      <w:ind w:left="360" w:hanging="360"/>
    </w:pPr>
  </w:style>
  <w:style w:type="paragraph" w:customStyle="1" w:styleId="ParaAttribute14">
    <w:name w:val="ParaAttribute14"/>
    <w:pPr>
      <w:ind w:left="360" w:hanging="360"/>
    </w:pPr>
  </w:style>
  <w:style w:type="paragraph" w:customStyle="1" w:styleId="ParaAttribute15">
    <w:name w:val="ParaAttribute15"/>
    <w:pPr>
      <w:ind w:left="360"/>
    </w:pPr>
  </w:style>
  <w:style w:type="paragraph" w:customStyle="1" w:styleId="ParaAttribute16">
    <w:name w:val="ParaAttribute16"/>
    <w:pPr>
      <w:ind w:left="720"/>
    </w:pPr>
  </w:style>
  <w:style w:type="character" w:customStyle="1" w:styleId="CharAttribute0">
    <w:name w:val="CharAttribute0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">
    <w:name w:val="CharAttribute1"/>
    <w:rPr>
      <w:rFonts w:ascii="Times New Roman" w:eastAsia="Times New Roman" w:hAnsi="Times New Roman"/>
      <w:w w:val="100"/>
      <w:sz w:val="20"/>
      <w:szCs w:val="20"/>
      <w:shd w:val="clear" w:color="auto" w:fill="auto"/>
    </w:rPr>
  </w:style>
  <w:style w:type="character" w:customStyle="1" w:styleId="CharAttribute2">
    <w:name w:val="CharAttribute2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3">
    <w:name w:val="CharAttribute3"/>
    <w:rPr>
      <w:rFonts w:ascii="Times New Roman" w:eastAsia="Times New Roman" w:hAnsi="Times New Roman"/>
      <w:b/>
      <w:w w:val="100"/>
      <w:sz w:val="44"/>
      <w:szCs w:val="44"/>
      <w:shd w:val="clear" w:color="auto" w:fill="auto"/>
    </w:rPr>
  </w:style>
  <w:style w:type="character" w:customStyle="1" w:styleId="CharAttribute4">
    <w:name w:val="CharAttribute4"/>
    <w:rPr>
      <w:rFonts w:ascii="Times New Roman" w:eastAsia="Times New Roman" w:hAnsi="Times New Roman"/>
      <w:w w:val="100"/>
      <w:sz w:val="44"/>
      <w:szCs w:val="44"/>
      <w:shd w:val="clear" w:color="auto" w:fill="auto"/>
    </w:rPr>
  </w:style>
  <w:style w:type="character" w:customStyle="1" w:styleId="CharAttribute5">
    <w:name w:val="CharAttribute5"/>
    <w:rPr>
      <w:rFonts w:ascii="Times New Roman" w:eastAsia="Times New Roman" w:hAnsi="Times New Roman"/>
      <w:w w:val="100"/>
      <w:sz w:val="12"/>
      <w:szCs w:val="12"/>
      <w:shd w:val="clear" w:color="auto" w:fill="auto"/>
    </w:rPr>
  </w:style>
  <w:style w:type="character" w:customStyle="1" w:styleId="CharAttribute6">
    <w:name w:val="CharAttribute6"/>
    <w:rPr>
      <w:rFonts w:ascii="Times New Roman" w:eastAsia="Times New Roman" w:hAnsi="Times New Roman"/>
      <w:b/>
      <w:color w:val="FFFFFF"/>
      <w:w w:val="100"/>
      <w:sz w:val="24"/>
      <w:szCs w:val="24"/>
      <w:shd w:val="clear" w:color="auto" w:fill="auto"/>
    </w:rPr>
  </w:style>
  <w:style w:type="character" w:customStyle="1" w:styleId="CharAttribute7">
    <w:name w:val="CharAttribute7"/>
    <w:rPr>
      <w:rFonts w:ascii="Times New Roman" w:eastAsia="Times New Roman" w:hAnsi="Times New Roman"/>
      <w:i/>
      <w:w w:val="100"/>
      <w:sz w:val="24"/>
      <w:szCs w:val="24"/>
      <w:shd w:val="clear" w:color="auto" w:fill="auto"/>
    </w:rPr>
  </w:style>
  <w:style w:type="character" w:customStyle="1" w:styleId="CharAttribute8">
    <w:name w:val="CharAttribute8"/>
    <w:rPr>
      <w:rFonts w:ascii="Times New Roman" w:eastAsia="Times New Roman" w:hAnsi="Times New Roman"/>
      <w:i/>
      <w:color w:val="1F497D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rPr>
      <w:rFonts w:ascii="Times New Roman" w:eastAsia="Times New Roman" w:hAnsi="Times New Roman"/>
      <w:i/>
      <w:w w:val="100"/>
      <w:sz w:val="22"/>
      <w:szCs w:val="22"/>
      <w:shd w:val="clear" w:color="auto" w:fill="auto"/>
    </w:rPr>
  </w:style>
  <w:style w:type="character" w:customStyle="1" w:styleId="CharAttribute10">
    <w:name w:val="CharAttribute10"/>
    <w:rPr>
      <w:rFonts w:ascii="Times New Roman" w:eastAsia="Times New Roman" w:hAnsi="Times New Roman"/>
      <w:b/>
      <w:i/>
      <w:w w:val="100"/>
      <w:sz w:val="24"/>
      <w:szCs w:val="24"/>
      <w:shd w:val="clear" w:color="auto" w:fill="auto"/>
    </w:rPr>
  </w:style>
  <w:style w:type="character" w:customStyle="1" w:styleId="CharAttribute11">
    <w:name w:val="CharAttribute11"/>
    <w:rPr>
      <w:rFonts w:ascii="Times New Roman" w:eastAsia="Times New Roman" w:hAnsi="Times New Roman"/>
      <w:w w:val="100"/>
      <w:sz w:val="22"/>
      <w:szCs w:val="22"/>
      <w:shd w:val="clear" w:color="auto" w:fill="auto"/>
    </w:rPr>
  </w:style>
  <w:style w:type="character" w:customStyle="1" w:styleId="CharAttribute12">
    <w:name w:val="CharAttribute12"/>
    <w:rPr>
      <w:rFonts w:ascii="Times New Roman" w:eastAsia="Times New Roman" w:hAnsi="Times New Roman"/>
      <w:b/>
      <w:i/>
      <w:w w:val="100"/>
      <w:sz w:val="24"/>
      <w:szCs w:val="24"/>
      <w:shd w:val="clear" w:color="auto" w:fill="auto"/>
    </w:rPr>
  </w:style>
  <w:style w:type="character" w:customStyle="1" w:styleId="CharAttribute13">
    <w:name w:val="CharAttribute13"/>
    <w:rPr>
      <w:rFonts w:ascii="Times New Roman" w:eastAsia="Times New Roman" w:hAnsi="Times New Roman"/>
      <w:w w:val="100"/>
      <w:sz w:val="16"/>
      <w:szCs w:val="16"/>
      <w:shd w:val="clear" w:color="auto" w:fill="auto"/>
    </w:rPr>
  </w:style>
  <w:style w:type="character" w:customStyle="1" w:styleId="CharAttribute14">
    <w:name w:val="CharAttribute14"/>
    <w:rPr>
      <w:rFonts w:ascii="Calibri" w:eastAsia="Calibri" w:hAnsi="Calibri"/>
      <w:w w:val="100"/>
      <w:sz w:val="22"/>
      <w:szCs w:val="22"/>
      <w:shd w:val="clear" w:color="auto" w:fill="auto"/>
    </w:rPr>
  </w:style>
  <w:style w:type="character" w:customStyle="1" w:styleId="CharAttribute15">
    <w:name w:val="CharAttribute15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6">
    <w:name w:val="CharAttribute16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17">
    <w:name w:val="CharAttribute17"/>
    <w:rPr>
      <w:rFonts w:ascii="Arial" w:eastAsia="Arial" w:hAnsi="Arial"/>
      <w:b/>
      <w:w w:val="100"/>
      <w:sz w:val="20"/>
      <w:szCs w:val="20"/>
      <w:shd w:val="clear" w:color="auto" w:fill="auto"/>
    </w:rPr>
  </w:style>
  <w:style w:type="character" w:customStyle="1" w:styleId="CharAttribute18">
    <w:name w:val="CharAttribute18"/>
    <w:rPr>
      <w:rFonts w:ascii="바탕" w:eastAsia="바탕" w:hAnsi="바탕"/>
      <w:b/>
      <w:i/>
      <w:w w:val="100"/>
      <w:sz w:val="20"/>
      <w:szCs w:val="20"/>
      <w:shd w:val="clear" w:color="auto" w:fill="auto"/>
    </w:rPr>
  </w:style>
  <w:style w:type="character" w:customStyle="1" w:styleId="CharAttribute19">
    <w:name w:val="CharAttribute19"/>
    <w:rPr>
      <w:rFonts w:ascii="Symbol" w:eastAsia="바탕" w:hAnsi="Symbol"/>
      <w:b/>
      <w:i/>
      <w:w w:val="100"/>
      <w:sz w:val="20"/>
      <w:szCs w:val="20"/>
      <w:shd w:val="clear" w:color="auto" w:fill="auto"/>
    </w:rPr>
  </w:style>
  <w:style w:type="character" w:customStyle="1" w:styleId="CharAttribute20">
    <w:name w:val="CharAttribute20"/>
    <w:rPr>
      <w:rFonts w:ascii="Symbol" w:eastAsia="바탕" w:hAnsi="Symbol"/>
      <w:b/>
      <w:i/>
      <w:w w:val="100"/>
      <w:sz w:val="20"/>
      <w:szCs w:val="20"/>
      <w:shd w:val="clear" w:color="auto" w:fill="auto"/>
    </w:rPr>
  </w:style>
  <w:style w:type="character" w:customStyle="1" w:styleId="CharAttribute21">
    <w:name w:val="CharAttribute21"/>
    <w:rPr>
      <w:rFonts w:ascii="Times New Roman" w:eastAsia="Times New Roman" w:hAnsi="Times New Roman"/>
      <w:b/>
      <w:i/>
      <w:w w:val="100"/>
      <w:sz w:val="28"/>
      <w:szCs w:val="28"/>
      <w:shd w:val="clear" w:color="auto" w:fill="auto"/>
    </w:rPr>
  </w:style>
  <w:style w:type="character" w:customStyle="1" w:styleId="CharAttribute22">
    <w:name w:val="CharAttribute22"/>
    <w:rPr>
      <w:rFonts w:ascii="바탕" w:eastAsia="바탕" w:hAnsi="바탕"/>
      <w:b/>
      <w:i/>
      <w:w w:val="100"/>
      <w:sz w:val="24"/>
      <w:szCs w:val="24"/>
      <w:shd w:val="clear" w:color="auto" w:fill="auto"/>
    </w:rPr>
  </w:style>
  <w:style w:type="character" w:customStyle="1" w:styleId="CharAttribute23">
    <w:name w:val="CharAttribute23"/>
    <w:rPr>
      <w:rFonts w:ascii="Symbol" w:eastAsia="바탕" w:hAnsi="Symbol"/>
      <w:b/>
      <w:i/>
      <w:w w:val="100"/>
      <w:sz w:val="24"/>
      <w:szCs w:val="24"/>
      <w:shd w:val="clear" w:color="auto" w:fill="auto"/>
    </w:rPr>
  </w:style>
  <w:style w:type="character" w:customStyle="1" w:styleId="CharAttribute24">
    <w:name w:val="CharAttribute24"/>
    <w:rPr>
      <w:rFonts w:ascii="Symbol" w:eastAsia="바탕" w:hAnsi="Symbol"/>
      <w:b/>
      <w:i/>
      <w:w w:val="100"/>
      <w:sz w:val="24"/>
      <w:szCs w:val="24"/>
      <w:shd w:val="clear" w:color="auto" w:fill="auto"/>
    </w:rPr>
  </w:style>
  <w:style w:type="character" w:customStyle="1" w:styleId="CharAttribute25">
    <w:name w:val="CharAttribute25"/>
    <w:rPr>
      <w:rFonts w:ascii="Times New Roman" w:eastAsia="Times New Roman" w:hAnsi="Times New Roman"/>
      <w:b/>
      <w:i/>
      <w:w w:val="100"/>
      <w:sz w:val="22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semiHidden/>
    <w:unhideWhenUsed/>
    <w:rsid w:val="00257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901</Words>
  <Characters>5136</Characters>
  <Application>Microsoft Macintosh Word</Application>
  <DocSecurity>0</DocSecurity>
  <Lines>42</Lines>
  <Paragraphs>12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MAC</cp:lastModifiedBy>
  <cp:revision>15</cp:revision>
  <dcterms:created xsi:type="dcterms:W3CDTF">2017-08-08T10:14:00Z</dcterms:created>
  <dcterms:modified xsi:type="dcterms:W3CDTF">2019-11-24T21:43:00Z</dcterms:modified>
</cp:coreProperties>
</file>